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39" w:rsidRPr="00164D5E" w:rsidRDefault="00EA6B39" w:rsidP="00374B2E">
      <w:pPr>
        <w:spacing w:after="240"/>
        <w:ind w:rightChars="152" w:right="365"/>
        <w:jc w:val="center"/>
        <w:rPr>
          <w:rFonts w:ascii="標楷體" w:eastAsia="標楷體" w:hAnsi="標楷體"/>
          <w:sz w:val="40"/>
          <w:szCs w:val="40"/>
        </w:rPr>
      </w:pPr>
      <w:r w:rsidRPr="00164D5E">
        <w:rPr>
          <w:rFonts w:ascii="標楷體" w:eastAsia="標楷體" w:hAnsi="標楷體" w:hint="eastAsia"/>
          <w:sz w:val="40"/>
          <w:szCs w:val="40"/>
        </w:rPr>
        <w:t>無形資產評價機構登錄申請書</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419"/>
        <w:gridCol w:w="990"/>
        <w:gridCol w:w="3120"/>
        <w:gridCol w:w="1560"/>
        <w:gridCol w:w="2125"/>
      </w:tblGrid>
      <w:tr w:rsidR="00164D5E" w:rsidRPr="00164D5E" w:rsidTr="00EA6B39">
        <w:trPr>
          <w:cantSplit/>
          <w:trHeight w:val="1928"/>
          <w:jc w:val="center"/>
        </w:trPr>
        <w:tc>
          <w:tcPr>
            <w:tcW w:w="559" w:type="dxa"/>
            <w:textDirection w:val="tbRlV"/>
            <w:vAlign w:val="center"/>
          </w:tcPr>
          <w:p w:rsidR="00EA6B39" w:rsidRPr="00164D5E" w:rsidRDefault="00EA6B39" w:rsidP="00EA6B39">
            <w:pPr>
              <w:snapToGrid w:val="0"/>
              <w:spacing w:line="400" w:lineRule="exact"/>
              <w:ind w:left="113" w:right="113"/>
              <w:jc w:val="center"/>
              <w:rPr>
                <w:rFonts w:eastAsia="標楷體"/>
                <w:sz w:val="28"/>
                <w:szCs w:val="28"/>
              </w:rPr>
            </w:pPr>
            <w:r w:rsidRPr="00164D5E">
              <w:rPr>
                <w:rFonts w:eastAsia="標楷體" w:hint="eastAsia"/>
                <w:sz w:val="28"/>
                <w:szCs w:val="28"/>
              </w:rPr>
              <w:t>一、申請事項</w:t>
            </w:r>
          </w:p>
        </w:tc>
        <w:tc>
          <w:tcPr>
            <w:tcW w:w="9214" w:type="dxa"/>
            <w:gridSpan w:val="5"/>
            <w:vAlign w:val="center"/>
          </w:tcPr>
          <w:p w:rsidR="00EA6B39" w:rsidRPr="00164D5E" w:rsidRDefault="00EA6B39" w:rsidP="00EA6B39">
            <w:pPr>
              <w:snapToGrid w:val="0"/>
              <w:spacing w:line="400" w:lineRule="exact"/>
              <w:jc w:val="both"/>
              <w:rPr>
                <w:rFonts w:eastAsia="標楷體"/>
                <w:sz w:val="28"/>
                <w:szCs w:val="28"/>
              </w:rPr>
            </w:pPr>
            <w:r w:rsidRPr="00164D5E">
              <w:rPr>
                <w:rFonts w:eastAsia="標楷體" w:hint="eastAsia"/>
                <w:sz w:val="28"/>
                <w:szCs w:val="28"/>
              </w:rPr>
              <w:t>申請登錄為「無形資產評價人員及機構登錄管理辦法」之評價機構。</w:t>
            </w:r>
          </w:p>
        </w:tc>
      </w:tr>
      <w:tr w:rsidR="00164D5E" w:rsidRPr="00164D5E" w:rsidTr="00EA6B39">
        <w:trPr>
          <w:cantSplit/>
          <w:trHeight w:val="510"/>
          <w:jc w:val="center"/>
        </w:trPr>
        <w:tc>
          <w:tcPr>
            <w:tcW w:w="559" w:type="dxa"/>
            <w:vMerge w:val="restart"/>
            <w:textDirection w:val="tbRlV"/>
            <w:vAlign w:val="center"/>
          </w:tcPr>
          <w:p w:rsidR="00EA6B39" w:rsidRPr="00164D5E" w:rsidRDefault="00EA6B39" w:rsidP="00EA6B39">
            <w:pPr>
              <w:snapToGrid w:val="0"/>
              <w:spacing w:line="400" w:lineRule="exact"/>
              <w:jc w:val="center"/>
              <w:rPr>
                <w:rFonts w:eastAsia="標楷體"/>
                <w:sz w:val="28"/>
                <w:szCs w:val="28"/>
              </w:rPr>
            </w:pPr>
            <w:r w:rsidRPr="00164D5E">
              <w:rPr>
                <w:rFonts w:eastAsia="標楷體" w:hint="eastAsia"/>
                <w:sz w:val="28"/>
                <w:szCs w:val="28"/>
              </w:rPr>
              <w:t>二、申請機構基本資料</w:t>
            </w:r>
          </w:p>
        </w:tc>
        <w:tc>
          <w:tcPr>
            <w:tcW w:w="1419" w:type="dxa"/>
            <w:vMerge w:val="restart"/>
            <w:vAlign w:val="center"/>
          </w:tcPr>
          <w:p w:rsidR="00EA6B39" w:rsidRPr="00164D5E" w:rsidRDefault="00EA6B39" w:rsidP="00EA6B39">
            <w:pPr>
              <w:snapToGrid w:val="0"/>
              <w:jc w:val="distribute"/>
              <w:rPr>
                <w:rFonts w:eastAsia="標楷體"/>
                <w:sz w:val="28"/>
                <w:szCs w:val="28"/>
              </w:rPr>
            </w:pPr>
            <w:r w:rsidRPr="0078476D">
              <w:rPr>
                <w:rFonts w:eastAsia="標楷體" w:hint="eastAsia"/>
                <w:spacing w:val="24"/>
                <w:kern w:val="0"/>
                <w:sz w:val="28"/>
                <w:szCs w:val="28"/>
                <w:fitText w:val="1260" w:id="1939069696"/>
              </w:rPr>
              <w:t>機構名</w:t>
            </w:r>
            <w:r w:rsidRPr="0078476D">
              <w:rPr>
                <w:rFonts w:eastAsia="標楷體" w:hint="eastAsia"/>
                <w:spacing w:val="6"/>
                <w:kern w:val="0"/>
                <w:sz w:val="28"/>
                <w:szCs w:val="28"/>
                <w:fitText w:val="1260" w:id="1939069696"/>
              </w:rPr>
              <w:t>稱</w:t>
            </w:r>
          </w:p>
        </w:tc>
        <w:tc>
          <w:tcPr>
            <w:tcW w:w="990" w:type="dxa"/>
            <w:vAlign w:val="center"/>
          </w:tcPr>
          <w:p w:rsidR="00EA6B39" w:rsidRPr="00164D5E" w:rsidRDefault="00EA6B39" w:rsidP="00EA6B39">
            <w:pPr>
              <w:snapToGrid w:val="0"/>
              <w:jc w:val="distribute"/>
              <w:rPr>
                <w:rFonts w:eastAsia="標楷體"/>
                <w:sz w:val="28"/>
                <w:szCs w:val="28"/>
              </w:rPr>
            </w:pPr>
            <w:r w:rsidRPr="00164D5E">
              <w:rPr>
                <w:rFonts w:eastAsia="標楷體" w:hint="eastAsia"/>
                <w:spacing w:val="140"/>
                <w:kern w:val="0"/>
                <w:sz w:val="28"/>
                <w:szCs w:val="28"/>
                <w:fitText w:val="840" w:id="1939069697"/>
              </w:rPr>
              <w:t>中</w:t>
            </w:r>
            <w:r w:rsidRPr="00164D5E">
              <w:rPr>
                <w:rFonts w:eastAsia="標楷體" w:hint="eastAsia"/>
                <w:kern w:val="0"/>
                <w:sz w:val="28"/>
                <w:szCs w:val="28"/>
                <w:fitText w:val="840" w:id="1939069697"/>
              </w:rPr>
              <w:t>文</w:t>
            </w:r>
          </w:p>
        </w:tc>
        <w:tc>
          <w:tcPr>
            <w:tcW w:w="6805" w:type="dxa"/>
            <w:gridSpan w:val="3"/>
            <w:vAlign w:val="center"/>
          </w:tcPr>
          <w:p w:rsidR="00EA6B39" w:rsidRPr="00164D5E" w:rsidRDefault="00EA6B39" w:rsidP="00EA6B39">
            <w:pPr>
              <w:snapToGrid w:val="0"/>
              <w:jc w:val="center"/>
              <w:rPr>
                <w:rFonts w:eastAsia="標楷體"/>
                <w:sz w:val="28"/>
                <w:szCs w:val="28"/>
              </w:rPr>
            </w:pPr>
          </w:p>
        </w:tc>
      </w:tr>
      <w:tr w:rsidR="00164D5E" w:rsidRPr="00164D5E" w:rsidTr="00EA6B39">
        <w:trPr>
          <w:cantSplit/>
          <w:trHeight w:val="510"/>
          <w:jc w:val="center"/>
        </w:trPr>
        <w:tc>
          <w:tcPr>
            <w:tcW w:w="559" w:type="dxa"/>
            <w:vMerge/>
            <w:vAlign w:val="center"/>
          </w:tcPr>
          <w:p w:rsidR="00EA6B39" w:rsidRPr="00164D5E" w:rsidRDefault="00EA6B39" w:rsidP="00EA6B39">
            <w:pPr>
              <w:snapToGrid w:val="0"/>
              <w:spacing w:line="400" w:lineRule="exact"/>
              <w:jc w:val="center"/>
              <w:rPr>
                <w:sz w:val="28"/>
                <w:szCs w:val="28"/>
              </w:rPr>
            </w:pPr>
          </w:p>
        </w:tc>
        <w:tc>
          <w:tcPr>
            <w:tcW w:w="1419" w:type="dxa"/>
            <w:vMerge/>
            <w:vAlign w:val="center"/>
          </w:tcPr>
          <w:p w:rsidR="00EA6B39" w:rsidRPr="00164D5E" w:rsidRDefault="00EA6B39" w:rsidP="00EA6B39">
            <w:pPr>
              <w:snapToGrid w:val="0"/>
              <w:jc w:val="distribute"/>
              <w:rPr>
                <w:rFonts w:eastAsia="標楷體"/>
                <w:sz w:val="28"/>
                <w:szCs w:val="28"/>
              </w:rPr>
            </w:pPr>
          </w:p>
        </w:tc>
        <w:tc>
          <w:tcPr>
            <w:tcW w:w="990" w:type="dxa"/>
            <w:vAlign w:val="center"/>
          </w:tcPr>
          <w:p w:rsidR="00EA6B39" w:rsidRPr="00164D5E" w:rsidRDefault="00EA6B39" w:rsidP="00EA6B39">
            <w:pPr>
              <w:snapToGrid w:val="0"/>
              <w:jc w:val="distribute"/>
              <w:rPr>
                <w:rFonts w:eastAsia="標楷體"/>
                <w:sz w:val="28"/>
                <w:szCs w:val="28"/>
              </w:rPr>
            </w:pPr>
            <w:r w:rsidRPr="00164D5E">
              <w:rPr>
                <w:rFonts w:eastAsia="標楷體" w:hint="eastAsia"/>
                <w:spacing w:val="140"/>
                <w:kern w:val="0"/>
                <w:sz w:val="28"/>
                <w:szCs w:val="28"/>
                <w:fitText w:val="840" w:id="1939069698"/>
              </w:rPr>
              <w:t>英</w:t>
            </w:r>
            <w:r w:rsidRPr="00164D5E">
              <w:rPr>
                <w:rFonts w:eastAsia="標楷體" w:hint="eastAsia"/>
                <w:kern w:val="0"/>
                <w:sz w:val="28"/>
                <w:szCs w:val="28"/>
                <w:fitText w:val="840" w:id="1939069698"/>
              </w:rPr>
              <w:t>文</w:t>
            </w:r>
          </w:p>
        </w:tc>
        <w:tc>
          <w:tcPr>
            <w:tcW w:w="6805" w:type="dxa"/>
            <w:gridSpan w:val="3"/>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510"/>
          <w:jc w:val="center"/>
        </w:trPr>
        <w:tc>
          <w:tcPr>
            <w:tcW w:w="559" w:type="dxa"/>
            <w:vMerge/>
            <w:vAlign w:val="center"/>
          </w:tcPr>
          <w:p w:rsidR="00EA6B39" w:rsidRPr="00164D5E" w:rsidRDefault="00EA6B39" w:rsidP="00EA6B39">
            <w:pPr>
              <w:snapToGrid w:val="0"/>
              <w:spacing w:line="400" w:lineRule="exact"/>
              <w:jc w:val="center"/>
              <w:rPr>
                <w:rFonts w:eastAsia="標楷體"/>
                <w:sz w:val="28"/>
                <w:szCs w:val="28"/>
              </w:rPr>
            </w:pPr>
          </w:p>
        </w:tc>
        <w:tc>
          <w:tcPr>
            <w:tcW w:w="2409" w:type="dxa"/>
            <w:gridSpan w:val="2"/>
            <w:vAlign w:val="center"/>
          </w:tcPr>
          <w:p w:rsidR="00EA6B39" w:rsidRPr="00164D5E" w:rsidRDefault="00EA6B39" w:rsidP="00EA6B39">
            <w:pPr>
              <w:snapToGrid w:val="0"/>
              <w:jc w:val="distribute"/>
              <w:rPr>
                <w:rFonts w:eastAsia="標楷體"/>
                <w:sz w:val="28"/>
                <w:szCs w:val="28"/>
              </w:rPr>
            </w:pPr>
            <w:r w:rsidRPr="00164D5E">
              <w:rPr>
                <w:rFonts w:eastAsia="標楷體" w:hint="eastAsia"/>
                <w:spacing w:val="276"/>
                <w:kern w:val="0"/>
                <w:sz w:val="28"/>
                <w:szCs w:val="28"/>
                <w:fitText w:val="1960" w:id="1939069699"/>
              </w:rPr>
              <w:t>負責</w:t>
            </w:r>
            <w:r w:rsidRPr="00164D5E">
              <w:rPr>
                <w:rFonts w:eastAsia="標楷體" w:hint="eastAsia"/>
                <w:spacing w:val="12"/>
                <w:kern w:val="0"/>
                <w:sz w:val="28"/>
                <w:szCs w:val="28"/>
                <w:fitText w:val="1960" w:id="1939069699"/>
              </w:rPr>
              <w:t>人</w:t>
            </w:r>
          </w:p>
        </w:tc>
        <w:tc>
          <w:tcPr>
            <w:tcW w:w="3120" w:type="dxa"/>
            <w:vAlign w:val="center"/>
          </w:tcPr>
          <w:p w:rsidR="00EA6B39" w:rsidRPr="00164D5E" w:rsidRDefault="00EA6B39" w:rsidP="00EA6B39">
            <w:pPr>
              <w:snapToGrid w:val="0"/>
              <w:jc w:val="both"/>
              <w:rPr>
                <w:rFonts w:eastAsia="標楷體"/>
                <w:sz w:val="28"/>
                <w:szCs w:val="28"/>
              </w:rPr>
            </w:pPr>
          </w:p>
        </w:tc>
        <w:tc>
          <w:tcPr>
            <w:tcW w:w="1560" w:type="dxa"/>
            <w:vAlign w:val="center"/>
          </w:tcPr>
          <w:p w:rsidR="00EA6B39" w:rsidRPr="00164D5E" w:rsidRDefault="00EA6B39" w:rsidP="00EA6B39">
            <w:pPr>
              <w:snapToGrid w:val="0"/>
              <w:jc w:val="distribute"/>
              <w:rPr>
                <w:rFonts w:eastAsia="標楷體"/>
                <w:spacing w:val="23"/>
                <w:kern w:val="0"/>
                <w:sz w:val="28"/>
                <w:szCs w:val="28"/>
              </w:rPr>
            </w:pPr>
            <w:r w:rsidRPr="0078476D">
              <w:rPr>
                <w:rFonts w:eastAsia="標楷體" w:hint="eastAsia"/>
                <w:spacing w:val="24"/>
                <w:kern w:val="0"/>
                <w:sz w:val="28"/>
                <w:szCs w:val="28"/>
                <w:fitText w:val="1260" w:id="1939069700"/>
              </w:rPr>
              <w:t>統一編</w:t>
            </w:r>
            <w:r w:rsidRPr="0078476D">
              <w:rPr>
                <w:rFonts w:eastAsia="標楷體" w:hint="eastAsia"/>
                <w:spacing w:val="6"/>
                <w:kern w:val="0"/>
                <w:sz w:val="28"/>
                <w:szCs w:val="28"/>
                <w:fitText w:val="1260" w:id="1939069700"/>
              </w:rPr>
              <w:t>號</w:t>
            </w:r>
          </w:p>
        </w:tc>
        <w:tc>
          <w:tcPr>
            <w:tcW w:w="2125" w:type="dxa"/>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510"/>
          <w:jc w:val="center"/>
        </w:trPr>
        <w:tc>
          <w:tcPr>
            <w:tcW w:w="559" w:type="dxa"/>
            <w:vMerge/>
            <w:vAlign w:val="center"/>
          </w:tcPr>
          <w:p w:rsidR="00EA6B39" w:rsidRPr="00164D5E" w:rsidRDefault="00EA6B39" w:rsidP="00EA6B39">
            <w:pPr>
              <w:snapToGrid w:val="0"/>
              <w:spacing w:line="400" w:lineRule="exact"/>
              <w:jc w:val="center"/>
              <w:rPr>
                <w:rFonts w:eastAsia="標楷體"/>
                <w:sz w:val="28"/>
                <w:szCs w:val="28"/>
              </w:rPr>
            </w:pPr>
          </w:p>
        </w:tc>
        <w:tc>
          <w:tcPr>
            <w:tcW w:w="2409" w:type="dxa"/>
            <w:gridSpan w:val="2"/>
            <w:vAlign w:val="center"/>
          </w:tcPr>
          <w:p w:rsidR="00EA6B39" w:rsidRPr="00164D5E" w:rsidRDefault="00EA6B39" w:rsidP="00EA6B39">
            <w:pPr>
              <w:snapToGrid w:val="0"/>
              <w:jc w:val="distribute"/>
              <w:rPr>
                <w:rFonts w:eastAsia="標楷體"/>
                <w:sz w:val="28"/>
                <w:szCs w:val="28"/>
              </w:rPr>
            </w:pPr>
            <w:r w:rsidRPr="0078476D">
              <w:rPr>
                <w:rFonts w:eastAsia="標楷體" w:hint="eastAsia"/>
                <w:spacing w:val="348"/>
                <w:kern w:val="0"/>
                <w:sz w:val="28"/>
                <w:szCs w:val="28"/>
                <w:fitText w:val="1260" w:id="1939069701"/>
              </w:rPr>
              <w:t>電</w:t>
            </w:r>
            <w:r w:rsidRPr="0078476D">
              <w:rPr>
                <w:rFonts w:eastAsia="標楷體" w:hint="eastAsia"/>
                <w:spacing w:val="6"/>
                <w:kern w:val="0"/>
                <w:sz w:val="28"/>
                <w:szCs w:val="28"/>
                <w:fitText w:val="1260" w:id="1939069701"/>
              </w:rPr>
              <w:t>話</w:t>
            </w:r>
          </w:p>
        </w:tc>
        <w:tc>
          <w:tcPr>
            <w:tcW w:w="3120" w:type="dxa"/>
            <w:vAlign w:val="center"/>
          </w:tcPr>
          <w:p w:rsidR="00EA6B39" w:rsidRPr="00164D5E" w:rsidRDefault="00EA6B39" w:rsidP="00EA6B39">
            <w:pPr>
              <w:snapToGrid w:val="0"/>
              <w:jc w:val="both"/>
              <w:rPr>
                <w:rFonts w:eastAsia="標楷體"/>
                <w:sz w:val="28"/>
                <w:szCs w:val="28"/>
              </w:rPr>
            </w:pPr>
          </w:p>
        </w:tc>
        <w:tc>
          <w:tcPr>
            <w:tcW w:w="1560" w:type="dxa"/>
            <w:vAlign w:val="center"/>
          </w:tcPr>
          <w:p w:rsidR="00EA6B39" w:rsidRPr="00164D5E" w:rsidRDefault="00EA6B39" w:rsidP="00EA6B39">
            <w:pPr>
              <w:snapToGrid w:val="0"/>
              <w:jc w:val="distribute"/>
              <w:rPr>
                <w:rFonts w:eastAsia="標楷體"/>
                <w:sz w:val="28"/>
                <w:szCs w:val="28"/>
              </w:rPr>
            </w:pPr>
            <w:r w:rsidRPr="0078476D">
              <w:rPr>
                <w:rFonts w:eastAsia="標楷體" w:hint="eastAsia"/>
                <w:spacing w:val="348"/>
                <w:kern w:val="0"/>
                <w:sz w:val="28"/>
                <w:szCs w:val="28"/>
                <w:fitText w:val="1260" w:id="1939069702"/>
              </w:rPr>
              <w:t>傳</w:t>
            </w:r>
            <w:r w:rsidRPr="0078476D">
              <w:rPr>
                <w:rFonts w:eastAsia="標楷體" w:hint="eastAsia"/>
                <w:spacing w:val="6"/>
                <w:kern w:val="0"/>
                <w:sz w:val="28"/>
                <w:szCs w:val="28"/>
                <w:fitText w:val="1260" w:id="1939069702"/>
              </w:rPr>
              <w:t>真</w:t>
            </w:r>
          </w:p>
        </w:tc>
        <w:tc>
          <w:tcPr>
            <w:tcW w:w="2125" w:type="dxa"/>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510"/>
          <w:jc w:val="center"/>
        </w:trPr>
        <w:tc>
          <w:tcPr>
            <w:tcW w:w="559" w:type="dxa"/>
            <w:vMerge/>
            <w:vAlign w:val="center"/>
          </w:tcPr>
          <w:p w:rsidR="00EA6B39" w:rsidRPr="00164D5E" w:rsidRDefault="00EA6B39" w:rsidP="00EA6B39">
            <w:pPr>
              <w:snapToGrid w:val="0"/>
              <w:spacing w:line="400" w:lineRule="exact"/>
              <w:jc w:val="center"/>
              <w:rPr>
                <w:rFonts w:eastAsia="標楷體"/>
                <w:sz w:val="28"/>
                <w:szCs w:val="28"/>
              </w:rPr>
            </w:pPr>
          </w:p>
        </w:tc>
        <w:tc>
          <w:tcPr>
            <w:tcW w:w="2409" w:type="dxa"/>
            <w:gridSpan w:val="2"/>
            <w:vAlign w:val="center"/>
          </w:tcPr>
          <w:p w:rsidR="00EA6B39" w:rsidRPr="00164D5E" w:rsidRDefault="00EA6B39" w:rsidP="00EA6B39">
            <w:pPr>
              <w:snapToGrid w:val="0"/>
              <w:jc w:val="distribute"/>
              <w:rPr>
                <w:rFonts w:eastAsia="標楷體"/>
                <w:kern w:val="0"/>
                <w:sz w:val="28"/>
                <w:szCs w:val="28"/>
              </w:rPr>
            </w:pPr>
            <w:r w:rsidRPr="00164D5E">
              <w:rPr>
                <w:rFonts w:eastAsia="標楷體" w:hint="eastAsia"/>
                <w:spacing w:val="276"/>
                <w:kern w:val="0"/>
                <w:sz w:val="28"/>
                <w:szCs w:val="28"/>
                <w:fitText w:val="1960" w:id="1939069703"/>
              </w:rPr>
              <w:t>聯絡</w:t>
            </w:r>
            <w:r w:rsidRPr="00164D5E">
              <w:rPr>
                <w:rFonts w:eastAsia="標楷體" w:hint="eastAsia"/>
                <w:spacing w:val="12"/>
                <w:kern w:val="0"/>
                <w:sz w:val="28"/>
                <w:szCs w:val="28"/>
                <w:fitText w:val="1960" w:id="1939069703"/>
              </w:rPr>
              <w:t>人</w:t>
            </w:r>
          </w:p>
        </w:tc>
        <w:tc>
          <w:tcPr>
            <w:tcW w:w="3120" w:type="dxa"/>
            <w:vAlign w:val="center"/>
          </w:tcPr>
          <w:p w:rsidR="00EA6B39" w:rsidRPr="00164D5E" w:rsidRDefault="00EA6B39" w:rsidP="00EA6B39">
            <w:pPr>
              <w:snapToGrid w:val="0"/>
              <w:jc w:val="both"/>
              <w:rPr>
                <w:rFonts w:eastAsia="標楷體"/>
                <w:sz w:val="28"/>
                <w:szCs w:val="28"/>
              </w:rPr>
            </w:pPr>
          </w:p>
        </w:tc>
        <w:tc>
          <w:tcPr>
            <w:tcW w:w="1560" w:type="dxa"/>
            <w:vAlign w:val="center"/>
          </w:tcPr>
          <w:p w:rsidR="00EA6B39" w:rsidRPr="00164D5E" w:rsidRDefault="00EA6B39" w:rsidP="00EA6B39">
            <w:pPr>
              <w:snapToGrid w:val="0"/>
              <w:jc w:val="distribute"/>
              <w:rPr>
                <w:rFonts w:eastAsia="標楷體"/>
                <w:kern w:val="0"/>
                <w:sz w:val="28"/>
                <w:szCs w:val="28"/>
              </w:rPr>
            </w:pPr>
            <w:r w:rsidRPr="00164D5E">
              <w:rPr>
                <w:rFonts w:eastAsia="標楷體" w:hint="eastAsia"/>
                <w:spacing w:val="12"/>
                <w:kern w:val="0"/>
                <w:szCs w:val="28"/>
                <w:fitText w:val="1296" w:id="1939069704"/>
              </w:rPr>
              <w:t>聯絡人電</w:t>
            </w:r>
            <w:r w:rsidRPr="00164D5E">
              <w:rPr>
                <w:rFonts w:eastAsia="標楷體" w:hint="eastAsia"/>
                <w:kern w:val="0"/>
                <w:szCs w:val="28"/>
                <w:fitText w:val="1296" w:id="1939069704"/>
              </w:rPr>
              <w:t>話</w:t>
            </w:r>
          </w:p>
        </w:tc>
        <w:tc>
          <w:tcPr>
            <w:tcW w:w="2125" w:type="dxa"/>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510"/>
          <w:jc w:val="center"/>
        </w:trPr>
        <w:tc>
          <w:tcPr>
            <w:tcW w:w="559" w:type="dxa"/>
            <w:vMerge/>
            <w:vAlign w:val="center"/>
          </w:tcPr>
          <w:p w:rsidR="00EA6B39" w:rsidRPr="00164D5E" w:rsidRDefault="00EA6B39" w:rsidP="00EA6B39">
            <w:pPr>
              <w:snapToGrid w:val="0"/>
              <w:spacing w:line="400" w:lineRule="exact"/>
              <w:jc w:val="center"/>
              <w:rPr>
                <w:rFonts w:eastAsia="標楷體"/>
                <w:sz w:val="28"/>
                <w:szCs w:val="28"/>
              </w:rPr>
            </w:pPr>
          </w:p>
        </w:tc>
        <w:tc>
          <w:tcPr>
            <w:tcW w:w="2409" w:type="dxa"/>
            <w:gridSpan w:val="2"/>
            <w:tcBorders>
              <w:bottom w:val="single" w:sz="4" w:space="0" w:color="auto"/>
            </w:tcBorders>
            <w:vAlign w:val="center"/>
          </w:tcPr>
          <w:p w:rsidR="00EA6B39" w:rsidRPr="00164D5E" w:rsidRDefault="00EA6B39" w:rsidP="00EA6B39">
            <w:pPr>
              <w:snapToGrid w:val="0"/>
              <w:jc w:val="distribute"/>
              <w:rPr>
                <w:rFonts w:eastAsia="標楷體"/>
                <w:sz w:val="28"/>
                <w:szCs w:val="28"/>
              </w:rPr>
            </w:pPr>
            <w:r w:rsidRPr="00164D5E">
              <w:rPr>
                <w:rFonts w:eastAsia="標楷體" w:hint="eastAsia"/>
                <w:kern w:val="0"/>
                <w:sz w:val="28"/>
                <w:szCs w:val="28"/>
              </w:rPr>
              <w:t>聯絡人</w:t>
            </w:r>
            <w:r w:rsidRPr="00164D5E">
              <w:rPr>
                <w:rFonts w:eastAsia="標楷體" w:hint="eastAsia"/>
                <w:spacing w:val="80"/>
                <w:kern w:val="0"/>
                <w:sz w:val="28"/>
                <w:szCs w:val="28"/>
                <w:fitText w:val="1120" w:id="1939069705"/>
              </w:rPr>
              <w:t>e-mai</w:t>
            </w:r>
            <w:r w:rsidRPr="00164D5E">
              <w:rPr>
                <w:rFonts w:eastAsia="標楷體" w:hint="eastAsia"/>
                <w:spacing w:val="5"/>
                <w:kern w:val="0"/>
                <w:sz w:val="28"/>
                <w:szCs w:val="28"/>
                <w:fitText w:val="1120" w:id="1939069705"/>
              </w:rPr>
              <w:t>l</w:t>
            </w:r>
          </w:p>
        </w:tc>
        <w:tc>
          <w:tcPr>
            <w:tcW w:w="6805" w:type="dxa"/>
            <w:gridSpan w:val="3"/>
            <w:tcBorders>
              <w:bottom w:val="single" w:sz="4" w:space="0" w:color="auto"/>
            </w:tcBorders>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510"/>
          <w:jc w:val="center"/>
        </w:trPr>
        <w:tc>
          <w:tcPr>
            <w:tcW w:w="559" w:type="dxa"/>
            <w:vMerge/>
            <w:tcBorders>
              <w:bottom w:val="single" w:sz="4" w:space="0" w:color="auto"/>
            </w:tcBorders>
            <w:vAlign w:val="center"/>
          </w:tcPr>
          <w:p w:rsidR="00EA6B39" w:rsidRPr="00164D5E" w:rsidRDefault="00EA6B39" w:rsidP="00EA6B39">
            <w:pPr>
              <w:snapToGrid w:val="0"/>
              <w:spacing w:line="400" w:lineRule="exact"/>
              <w:jc w:val="center"/>
              <w:rPr>
                <w:rFonts w:eastAsia="標楷體"/>
                <w:sz w:val="28"/>
                <w:szCs w:val="28"/>
              </w:rPr>
            </w:pPr>
          </w:p>
        </w:tc>
        <w:tc>
          <w:tcPr>
            <w:tcW w:w="2409" w:type="dxa"/>
            <w:gridSpan w:val="2"/>
            <w:tcBorders>
              <w:bottom w:val="single" w:sz="4" w:space="0" w:color="auto"/>
            </w:tcBorders>
            <w:vAlign w:val="center"/>
          </w:tcPr>
          <w:p w:rsidR="00EA6B39" w:rsidRPr="00164D5E" w:rsidRDefault="00EA6B39" w:rsidP="00EA6B39">
            <w:pPr>
              <w:snapToGrid w:val="0"/>
              <w:jc w:val="distribute"/>
              <w:rPr>
                <w:rFonts w:eastAsia="標楷體"/>
                <w:sz w:val="28"/>
                <w:szCs w:val="28"/>
              </w:rPr>
            </w:pPr>
            <w:r w:rsidRPr="0078476D">
              <w:rPr>
                <w:rFonts w:eastAsia="標楷體" w:hint="eastAsia"/>
                <w:spacing w:val="696"/>
                <w:kern w:val="0"/>
                <w:sz w:val="28"/>
                <w:szCs w:val="28"/>
                <w:fitText w:val="1960" w:id="1939069706"/>
              </w:rPr>
              <w:t>地</w:t>
            </w:r>
            <w:r w:rsidRPr="0078476D">
              <w:rPr>
                <w:rFonts w:eastAsia="標楷體" w:hint="eastAsia"/>
                <w:spacing w:val="6"/>
                <w:kern w:val="0"/>
                <w:sz w:val="28"/>
                <w:szCs w:val="28"/>
                <w:fitText w:val="1960" w:id="1939069706"/>
              </w:rPr>
              <w:t>址</w:t>
            </w:r>
          </w:p>
        </w:tc>
        <w:tc>
          <w:tcPr>
            <w:tcW w:w="6805" w:type="dxa"/>
            <w:gridSpan w:val="3"/>
            <w:tcBorders>
              <w:bottom w:val="single" w:sz="4" w:space="0" w:color="auto"/>
            </w:tcBorders>
            <w:vAlign w:val="center"/>
          </w:tcPr>
          <w:p w:rsidR="00EA6B39" w:rsidRPr="00164D5E" w:rsidRDefault="00EA6B39" w:rsidP="00EA6B39">
            <w:pPr>
              <w:snapToGrid w:val="0"/>
              <w:jc w:val="both"/>
              <w:rPr>
                <w:rFonts w:eastAsia="標楷體"/>
                <w:sz w:val="28"/>
                <w:szCs w:val="28"/>
              </w:rPr>
            </w:pPr>
          </w:p>
        </w:tc>
      </w:tr>
      <w:tr w:rsidR="00164D5E" w:rsidRPr="00164D5E" w:rsidTr="00EA6B39">
        <w:trPr>
          <w:cantSplit/>
          <w:trHeight w:val="3346"/>
          <w:jc w:val="center"/>
        </w:trPr>
        <w:tc>
          <w:tcPr>
            <w:tcW w:w="559" w:type="dxa"/>
            <w:textDirection w:val="tbRlV"/>
            <w:vAlign w:val="center"/>
          </w:tcPr>
          <w:p w:rsidR="00EA6B39" w:rsidRPr="00164D5E" w:rsidRDefault="00EA6B39" w:rsidP="00EA6B39">
            <w:pPr>
              <w:snapToGrid w:val="0"/>
              <w:spacing w:line="400" w:lineRule="exact"/>
              <w:ind w:left="113" w:right="113"/>
              <w:jc w:val="center"/>
              <w:rPr>
                <w:rFonts w:eastAsia="標楷體"/>
                <w:sz w:val="28"/>
                <w:szCs w:val="28"/>
              </w:rPr>
            </w:pPr>
            <w:r w:rsidRPr="00164D5E">
              <w:rPr>
                <w:rFonts w:eastAsia="標楷體" w:hint="eastAsia"/>
                <w:sz w:val="28"/>
                <w:szCs w:val="28"/>
              </w:rPr>
              <w:t>三、檢附資料</w:t>
            </w:r>
          </w:p>
        </w:tc>
        <w:tc>
          <w:tcPr>
            <w:tcW w:w="9214" w:type="dxa"/>
            <w:gridSpan w:val="5"/>
            <w:vAlign w:val="center"/>
          </w:tcPr>
          <w:p w:rsidR="00EA6B39" w:rsidRPr="00164D5E" w:rsidRDefault="00EA6B39" w:rsidP="00EA6B39">
            <w:pPr>
              <w:snapToGrid w:val="0"/>
              <w:spacing w:line="440" w:lineRule="exact"/>
              <w:jc w:val="both"/>
              <w:rPr>
                <w:rFonts w:eastAsia="標楷體"/>
                <w:sz w:val="28"/>
                <w:szCs w:val="28"/>
              </w:rPr>
            </w:pPr>
            <w:r w:rsidRPr="00164D5E">
              <w:rPr>
                <w:rFonts w:eastAsia="標楷體"/>
                <w:sz w:val="28"/>
                <w:szCs w:val="28"/>
              </w:rPr>
              <w:t>(</w:t>
            </w:r>
            <w:r w:rsidRPr="00164D5E">
              <w:rPr>
                <w:rFonts w:eastAsia="標楷體"/>
                <w:sz w:val="28"/>
                <w:szCs w:val="28"/>
              </w:rPr>
              <w:t>一</w:t>
            </w:r>
            <w:r w:rsidRPr="00164D5E">
              <w:rPr>
                <w:rFonts w:eastAsia="標楷體"/>
                <w:sz w:val="28"/>
                <w:szCs w:val="28"/>
              </w:rPr>
              <w:t xml:space="preserve">) </w:t>
            </w:r>
            <w:r w:rsidRPr="00164D5E">
              <w:rPr>
                <w:rFonts w:eastAsia="標楷體"/>
                <w:sz w:val="28"/>
                <w:szCs w:val="28"/>
              </w:rPr>
              <w:t>申請機構負責人之國民身分證影本</w:t>
            </w:r>
          </w:p>
          <w:p w:rsidR="00EA6B39" w:rsidRPr="00164D5E" w:rsidRDefault="00EA6B39" w:rsidP="00EA6B39">
            <w:pPr>
              <w:snapToGrid w:val="0"/>
              <w:spacing w:line="440" w:lineRule="exact"/>
              <w:jc w:val="both"/>
              <w:rPr>
                <w:rFonts w:eastAsia="標楷體"/>
                <w:sz w:val="28"/>
                <w:szCs w:val="28"/>
              </w:rPr>
            </w:pPr>
            <w:r w:rsidRPr="00164D5E">
              <w:rPr>
                <w:rFonts w:eastAsia="標楷體" w:hint="eastAsia"/>
                <w:sz w:val="28"/>
                <w:szCs w:val="28"/>
              </w:rPr>
              <w:t>(</w:t>
            </w:r>
            <w:r w:rsidRPr="00164D5E">
              <w:rPr>
                <w:rFonts w:eastAsia="標楷體" w:hint="eastAsia"/>
                <w:sz w:val="28"/>
                <w:szCs w:val="28"/>
              </w:rPr>
              <w:t>二</w:t>
            </w:r>
            <w:r w:rsidRPr="00164D5E">
              <w:rPr>
                <w:rFonts w:eastAsia="標楷體" w:hint="eastAsia"/>
                <w:sz w:val="28"/>
                <w:szCs w:val="28"/>
              </w:rPr>
              <w:t xml:space="preserve">) </w:t>
            </w:r>
            <w:r w:rsidRPr="00164D5E">
              <w:rPr>
                <w:rFonts w:eastAsia="標楷體"/>
                <w:sz w:val="28"/>
                <w:szCs w:val="28"/>
              </w:rPr>
              <w:t>申請機構公司、商業、法人等登記證明文件或人民團體立案證書影本</w:t>
            </w:r>
          </w:p>
          <w:p w:rsidR="00EA6B39" w:rsidRPr="00164D5E" w:rsidRDefault="00EA6B39" w:rsidP="00EA6B39">
            <w:pPr>
              <w:snapToGrid w:val="0"/>
              <w:spacing w:line="440" w:lineRule="exact"/>
              <w:jc w:val="both"/>
              <w:rPr>
                <w:rFonts w:eastAsia="標楷體"/>
                <w:sz w:val="28"/>
                <w:szCs w:val="28"/>
              </w:rPr>
            </w:pPr>
            <w:r w:rsidRPr="00164D5E">
              <w:rPr>
                <w:rFonts w:eastAsia="標楷體"/>
                <w:sz w:val="28"/>
                <w:szCs w:val="28"/>
              </w:rPr>
              <w:t>(</w:t>
            </w:r>
            <w:r w:rsidRPr="00164D5E">
              <w:rPr>
                <w:rFonts w:eastAsia="標楷體" w:hint="eastAsia"/>
                <w:sz w:val="28"/>
                <w:szCs w:val="28"/>
              </w:rPr>
              <w:t>三</w:t>
            </w:r>
            <w:r w:rsidRPr="00164D5E">
              <w:rPr>
                <w:rFonts w:eastAsia="標楷體"/>
                <w:sz w:val="28"/>
                <w:szCs w:val="28"/>
              </w:rPr>
              <w:t xml:space="preserve">) </w:t>
            </w:r>
            <w:r w:rsidRPr="00164D5E">
              <w:rPr>
                <w:rFonts w:eastAsia="標楷體"/>
                <w:sz w:val="28"/>
                <w:szCs w:val="28"/>
              </w:rPr>
              <w:t>完成無形資產評價案件近</w:t>
            </w:r>
            <w:r w:rsidR="00604CF9" w:rsidRPr="00164D5E">
              <w:rPr>
                <w:rFonts w:eastAsia="標楷體" w:hint="eastAsia"/>
                <w:sz w:val="28"/>
                <w:szCs w:val="28"/>
              </w:rPr>
              <w:t>二</w:t>
            </w:r>
            <w:r w:rsidRPr="00164D5E">
              <w:rPr>
                <w:rFonts w:eastAsia="標楷體"/>
                <w:sz w:val="28"/>
                <w:szCs w:val="28"/>
              </w:rPr>
              <w:t>年</w:t>
            </w:r>
            <w:r w:rsidR="00604CF9" w:rsidRPr="00164D5E">
              <w:rPr>
                <w:rFonts w:eastAsia="標楷體" w:hint="eastAsia"/>
                <w:sz w:val="28"/>
                <w:szCs w:val="28"/>
              </w:rPr>
              <w:t>十</w:t>
            </w:r>
            <w:r w:rsidRPr="00164D5E">
              <w:rPr>
                <w:rFonts w:eastAsia="標楷體"/>
                <w:sz w:val="28"/>
                <w:szCs w:val="28"/>
              </w:rPr>
              <w:t>案之評價報告影本</w:t>
            </w:r>
          </w:p>
          <w:p w:rsidR="00EA6B39" w:rsidRPr="00164D5E" w:rsidRDefault="00EA6B39" w:rsidP="00EA6B39">
            <w:pPr>
              <w:snapToGrid w:val="0"/>
              <w:spacing w:line="440" w:lineRule="exact"/>
              <w:ind w:left="605" w:hangingChars="216" w:hanging="605"/>
              <w:jc w:val="both"/>
              <w:rPr>
                <w:rFonts w:eastAsia="標楷體"/>
                <w:sz w:val="28"/>
                <w:szCs w:val="28"/>
              </w:rPr>
            </w:pPr>
            <w:r w:rsidRPr="00164D5E">
              <w:rPr>
                <w:rFonts w:eastAsia="標楷體"/>
                <w:sz w:val="28"/>
                <w:szCs w:val="28"/>
              </w:rPr>
              <w:t>(</w:t>
            </w:r>
            <w:r w:rsidRPr="00164D5E">
              <w:rPr>
                <w:rFonts w:eastAsia="標楷體" w:hint="eastAsia"/>
                <w:sz w:val="28"/>
                <w:szCs w:val="28"/>
              </w:rPr>
              <w:t>四</w:t>
            </w:r>
            <w:r w:rsidRPr="00164D5E">
              <w:rPr>
                <w:rFonts w:eastAsia="標楷體"/>
                <w:sz w:val="28"/>
                <w:szCs w:val="28"/>
              </w:rPr>
              <w:t xml:space="preserve">) </w:t>
            </w:r>
            <w:r w:rsidRPr="00164D5E">
              <w:rPr>
                <w:rFonts w:eastAsia="標楷體"/>
                <w:sz w:val="28"/>
                <w:szCs w:val="28"/>
              </w:rPr>
              <w:t>所屬評價人員完成經濟部舉辦或認可之訓練課程近</w:t>
            </w:r>
            <w:r w:rsidR="00604CF9" w:rsidRPr="00164D5E">
              <w:rPr>
                <w:rFonts w:eastAsia="標楷體" w:hint="eastAsia"/>
                <w:sz w:val="28"/>
                <w:szCs w:val="28"/>
              </w:rPr>
              <w:t>二</w:t>
            </w:r>
            <w:r w:rsidRPr="00164D5E">
              <w:rPr>
                <w:rFonts w:eastAsia="標楷體"/>
                <w:sz w:val="28"/>
                <w:szCs w:val="28"/>
              </w:rPr>
              <w:t>年</w:t>
            </w:r>
            <w:r w:rsidR="00604CF9" w:rsidRPr="00164D5E">
              <w:rPr>
                <w:rFonts w:eastAsia="標楷體" w:hint="eastAsia"/>
                <w:sz w:val="28"/>
                <w:szCs w:val="28"/>
              </w:rPr>
              <w:t>二十</w:t>
            </w:r>
            <w:r w:rsidRPr="00164D5E">
              <w:rPr>
                <w:rFonts w:eastAsia="標楷體"/>
                <w:sz w:val="28"/>
                <w:szCs w:val="28"/>
              </w:rPr>
              <w:t>小時之完訓證明影本</w:t>
            </w:r>
          </w:p>
          <w:p w:rsidR="00EA6B39" w:rsidRPr="00164D5E" w:rsidRDefault="00EA6B39" w:rsidP="00EA6B39">
            <w:pPr>
              <w:snapToGrid w:val="0"/>
              <w:spacing w:line="440" w:lineRule="exact"/>
              <w:jc w:val="both"/>
              <w:rPr>
                <w:rFonts w:eastAsia="標楷體"/>
                <w:sz w:val="28"/>
                <w:szCs w:val="28"/>
              </w:rPr>
            </w:pPr>
            <w:r w:rsidRPr="00164D5E">
              <w:rPr>
                <w:rFonts w:eastAsia="標楷體"/>
                <w:sz w:val="28"/>
                <w:szCs w:val="28"/>
              </w:rPr>
              <w:t>(</w:t>
            </w:r>
            <w:r w:rsidRPr="00164D5E">
              <w:rPr>
                <w:rFonts w:eastAsia="標楷體" w:hint="eastAsia"/>
                <w:sz w:val="28"/>
                <w:szCs w:val="28"/>
              </w:rPr>
              <w:t>五</w:t>
            </w:r>
            <w:r w:rsidRPr="00164D5E">
              <w:rPr>
                <w:rFonts w:eastAsia="標楷體"/>
                <w:sz w:val="28"/>
                <w:szCs w:val="28"/>
              </w:rPr>
              <w:t xml:space="preserve">) </w:t>
            </w:r>
            <w:r w:rsidRPr="00164D5E">
              <w:rPr>
                <w:rFonts w:eastAsia="標楷體"/>
                <w:sz w:val="28"/>
                <w:szCs w:val="28"/>
              </w:rPr>
              <w:t>資格證明文件：</w:t>
            </w:r>
          </w:p>
          <w:p w:rsidR="00EA6B39" w:rsidRPr="00164D5E" w:rsidRDefault="00EA6B39" w:rsidP="00EA6B39">
            <w:pPr>
              <w:adjustRightInd w:val="0"/>
              <w:snapToGrid w:val="0"/>
              <w:spacing w:line="400" w:lineRule="exact"/>
              <w:ind w:left="890" w:hanging="284"/>
              <w:rPr>
                <w:rFonts w:eastAsia="標楷體"/>
                <w:sz w:val="26"/>
                <w:szCs w:val="26"/>
              </w:rPr>
            </w:pPr>
            <w:r w:rsidRPr="00164D5E">
              <w:rPr>
                <w:rFonts w:eastAsia="標楷體" w:hint="eastAsia"/>
                <w:sz w:val="26"/>
                <w:szCs w:val="26"/>
              </w:rPr>
              <w:t xml:space="preserve">1. </w:t>
            </w:r>
            <w:r w:rsidRPr="00164D5E">
              <w:rPr>
                <w:rFonts w:eastAsia="標楷體"/>
                <w:sz w:val="26"/>
                <w:szCs w:val="26"/>
              </w:rPr>
              <w:t>所屬評價人員至少一人登錄成為「無形資產評價人員及機構登錄管理辦法」第三條</w:t>
            </w:r>
            <w:r w:rsidRPr="00164D5E">
              <w:rPr>
                <w:rFonts w:eastAsia="標楷體" w:hint="eastAsia"/>
                <w:sz w:val="26"/>
                <w:szCs w:val="26"/>
              </w:rPr>
              <w:t>所定</w:t>
            </w:r>
            <w:r w:rsidRPr="00164D5E">
              <w:rPr>
                <w:rFonts w:eastAsia="標楷體"/>
                <w:sz w:val="26"/>
                <w:szCs w:val="26"/>
              </w:rPr>
              <w:t>之評價人員證明文件</w:t>
            </w:r>
            <w:r w:rsidRPr="00164D5E">
              <w:rPr>
                <w:rFonts w:eastAsia="標楷體" w:hint="eastAsia"/>
                <w:sz w:val="26"/>
                <w:szCs w:val="26"/>
              </w:rPr>
              <w:t>，及</w:t>
            </w:r>
          </w:p>
          <w:p w:rsidR="00EA6B39" w:rsidRPr="00164D5E" w:rsidRDefault="00EA6B39" w:rsidP="00EA6B39">
            <w:pPr>
              <w:snapToGrid w:val="0"/>
              <w:spacing w:line="400" w:lineRule="exact"/>
              <w:ind w:leftChars="251" w:left="602" w:firstLine="1"/>
              <w:rPr>
                <w:rFonts w:eastAsia="標楷體"/>
                <w:sz w:val="26"/>
                <w:szCs w:val="26"/>
              </w:rPr>
            </w:pPr>
            <w:r w:rsidRPr="00164D5E">
              <w:rPr>
                <w:rFonts w:eastAsia="標楷體" w:hint="eastAsia"/>
                <w:sz w:val="26"/>
                <w:szCs w:val="26"/>
              </w:rPr>
              <w:t xml:space="preserve">2. </w:t>
            </w:r>
            <w:r w:rsidRPr="00164D5E">
              <w:rPr>
                <w:rFonts w:eastAsia="標楷體" w:hint="eastAsia"/>
                <w:sz w:val="26"/>
                <w:szCs w:val="26"/>
              </w:rPr>
              <w:t>前述完成登錄之所屬評價人員任職於申請機構之在職證明</w:t>
            </w:r>
          </w:p>
          <w:p w:rsidR="00EA6B39" w:rsidRPr="00164D5E" w:rsidRDefault="00EA6B39" w:rsidP="00EA6B39">
            <w:pPr>
              <w:snapToGrid w:val="0"/>
              <w:spacing w:line="440" w:lineRule="exact"/>
              <w:jc w:val="both"/>
              <w:rPr>
                <w:rFonts w:eastAsia="標楷體"/>
                <w:sz w:val="28"/>
                <w:szCs w:val="28"/>
              </w:rPr>
            </w:pPr>
            <w:r w:rsidRPr="00164D5E">
              <w:rPr>
                <w:rFonts w:eastAsia="標楷體" w:hint="eastAsia"/>
                <w:sz w:val="28"/>
                <w:szCs w:val="28"/>
              </w:rPr>
              <w:t>(</w:t>
            </w:r>
            <w:r w:rsidRPr="00164D5E">
              <w:rPr>
                <w:rFonts w:eastAsia="標楷體" w:hint="eastAsia"/>
                <w:sz w:val="28"/>
                <w:szCs w:val="28"/>
              </w:rPr>
              <w:t>六</w:t>
            </w:r>
            <w:r w:rsidRPr="00164D5E">
              <w:rPr>
                <w:rFonts w:eastAsia="標楷體" w:hint="eastAsia"/>
                <w:sz w:val="28"/>
                <w:szCs w:val="28"/>
              </w:rPr>
              <w:t xml:space="preserve">) </w:t>
            </w:r>
            <w:r w:rsidRPr="00164D5E">
              <w:rPr>
                <w:rFonts w:eastAsia="標楷體"/>
                <w:sz w:val="28"/>
                <w:szCs w:val="28"/>
              </w:rPr>
              <w:t>申請機構</w:t>
            </w:r>
            <w:r w:rsidRPr="00164D5E">
              <w:rPr>
                <w:rFonts w:eastAsia="標楷體" w:hint="eastAsia"/>
                <w:sz w:val="28"/>
                <w:szCs w:val="28"/>
              </w:rPr>
              <w:t>之</w:t>
            </w:r>
            <w:r w:rsidRPr="00164D5E">
              <w:rPr>
                <w:rFonts w:eastAsia="標楷體"/>
                <w:sz w:val="28"/>
                <w:szCs w:val="28"/>
              </w:rPr>
              <w:t>組織結構</w:t>
            </w:r>
            <w:r w:rsidRPr="00164D5E">
              <w:rPr>
                <w:rFonts w:eastAsia="標楷體" w:hint="eastAsia"/>
                <w:sz w:val="28"/>
                <w:szCs w:val="28"/>
              </w:rPr>
              <w:t>、評價相關作業流程及管理制度之說明文件</w:t>
            </w:r>
          </w:p>
          <w:p w:rsidR="00EA6B39" w:rsidRPr="00164D5E" w:rsidRDefault="00EA6B39" w:rsidP="00EA6B39">
            <w:pPr>
              <w:snapToGrid w:val="0"/>
              <w:spacing w:line="440" w:lineRule="exact"/>
              <w:jc w:val="both"/>
              <w:rPr>
                <w:rFonts w:eastAsia="標楷體"/>
                <w:szCs w:val="28"/>
              </w:rPr>
            </w:pPr>
            <w:r w:rsidRPr="00164D5E">
              <w:rPr>
                <w:rFonts w:eastAsia="標楷體"/>
                <w:sz w:val="28"/>
                <w:szCs w:val="28"/>
              </w:rPr>
              <w:t>(</w:t>
            </w:r>
            <w:r w:rsidRPr="00164D5E">
              <w:rPr>
                <w:rFonts w:eastAsia="標楷體" w:hint="eastAsia"/>
                <w:sz w:val="28"/>
                <w:szCs w:val="28"/>
              </w:rPr>
              <w:t>七</w:t>
            </w:r>
            <w:r w:rsidRPr="00164D5E">
              <w:rPr>
                <w:rFonts w:eastAsia="標楷體"/>
                <w:sz w:val="28"/>
                <w:szCs w:val="28"/>
              </w:rPr>
              <w:t xml:space="preserve">) </w:t>
            </w:r>
            <w:r w:rsidRPr="00164D5E">
              <w:rPr>
                <w:rFonts w:eastAsia="標楷體" w:hint="eastAsia"/>
                <w:sz w:val="28"/>
                <w:szCs w:val="28"/>
              </w:rPr>
              <w:t>無形資產評價機構登錄申請簡報一份</w:t>
            </w:r>
            <w:r w:rsidRPr="00164D5E">
              <w:rPr>
                <w:rFonts w:eastAsia="標楷體" w:hint="eastAsia"/>
                <w:szCs w:val="28"/>
              </w:rPr>
              <w:t>(</w:t>
            </w:r>
            <w:r w:rsidR="00507268" w:rsidRPr="00164D5E">
              <w:rPr>
                <w:rFonts w:eastAsia="標楷體" w:hint="eastAsia"/>
                <w:szCs w:val="28"/>
              </w:rPr>
              <w:t>附錄</w:t>
            </w:r>
            <w:r w:rsidR="00604CF9" w:rsidRPr="00164D5E">
              <w:rPr>
                <w:rFonts w:eastAsia="標楷體" w:hint="eastAsia"/>
                <w:szCs w:val="28"/>
              </w:rPr>
              <w:t>一之六</w:t>
            </w:r>
            <w:r w:rsidRPr="00164D5E">
              <w:rPr>
                <w:rFonts w:eastAsia="標楷體" w:hint="eastAsia"/>
                <w:szCs w:val="28"/>
              </w:rPr>
              <w:t>)</w:t>
            </w:r>
          </w:p>
          <w:p w:rsidR="00EA6B39" w:rsidRPr="00164D5E" w:rsidRDefault="00EA6B39" w:rsidP="00604CF9">
            <w:pPr>
              <w:snapToGrid w:val="0"/>
              <w:spacing w:line="440" w:lineRule="exact"/>
              <w:ind w:left="605" w:hangingChars="216" w:hanging="605"/>
              <w:jc w:val="both"/>
              <w:rPr>
                <w:rFonts w:eastAsia="標楷體"/>
                <w:sz w:val="28"/>
                <w:szCs w:val="28"/>
              </w:rPr>
            </w:pPr>
            <w:r w:rsidRPr="00164D5E">
              <w:rPr>
                <w:rFonts w:eastAsia="標楷體"/>
                <w:sz w:val="28"/>
                <w:szCs w:val="28"/>
              </w:rPr>
              <w:t>(</w:t>
            </w:r>
            <w:r w:rsidRPr="00164D5E">
              <w:rPr>
                <w:rFonts w:eastAsia="標楷體" w:hint="eastAsia"/>
                <w:sz w:val="28"/>
                <w:szCs w:val="28"/>
              </w:rPr>
              <w:t>八</w:t>
            </w:r>
            <w:r w:rsidRPr="00164D5E">
              <w:rPr>
                <w:rFonts w:eastAsia="標楷體"/>
                <w:sz w:val="28"/>
                <w:szCs w:val="28"/>
              </w:rPr>
              <w:t>)</w:t>
            </w:r>
            <w:r w:rsidRPr="00164D5E">
              <w:rPr>
                <w:rFonts w:eastAsia="標楷體" w:hint="eastAsia"/>
                <w:sz w:val="28"/>
                <w:szCs w:val="28"/>
              </w:rPr>
              <w:t xml:space="preserve"> </w:t>
            </w:r>
            <w:r w:rsidRPr="00164D5E">
              <w:rPr>
                <w:rFonts w:eastAsia="標楷體" w:hint="eastAsia"/>
                <w:sz w:val="28"/>
                <w:szCs w:val="28"/>
              </w:rPr>
              <w:t>申請機構負責人委託代理人出席登錄審議會簡報者，須檢附委託代理出席授權書</w:t>
            </w:r>
            <w:r w:rsidRPr="00164D5E">
              <w:rPr>
                <w:rFonts w:eastAsia="標楷體" w:hint="eastAsia"/>
              </w:rPr>
              <w:t>(</w:t>
            </w:r>
            <w:r w:rsidR="00507268" w:rsidRPr="00164D5E">
              <w:rPr>
                <w:rFonts w:eastAsia="標楷體" w:hint="eastAsia"/>
                <w:szCs w:val="28"/>
              </w:rPr>
              <w:t>附錄</w:t>
            </w:r>
            <w:r w:rsidR="00604CF9" w:rsidRPr="00164D5E">
              <w:rPr>
                <w:rFonts w:eastAsia="標楷體" w:hint="eastAsia"/>
              </w:rPr>
              <w:t>一之七</w:t>
            </w:r>
            <w:r w:rsidRPr="00164D5E">
              <w:rPr>
                <w:rFonts w:eastAsia="標楷體" w:hint="eastAsia"/>
              </w:rPr>
              <w:t>)</w:t>
            </w:r>
          </w:p>
        </w:tc>
      </w:tr>
      <w:tr w:rsidR="00EA6B39" w:rsidRPr="00164D5E" w:rsidTr="00EA6B39">
        <w:trPr>
          <w:cantSplit/>
          <w:trHeight w:val="3065"/>
          <w:jc w:val="center"/>
        </w:trPr>
        <w:tc>
          <w:tcPr>
            <w:tcW w:w="559" w:type="dxa"/>
            <w:textDirection w:val="tbRlV"/>
          </w:tcPr>
          <w:p w:rsidR="00EA6B39" w:rsidRPr="00164D5E" w:rsidRDefault="00EA6B39" w:rsidP="00EA6B39">
            <w:pPr>
              <w:snapToGrid w:val="0"/>
              <w:spacing w:line="400" w:lineRule="exact"/>
              <w:ind w:left="113" w:right="113"/>
              <w:jc w:val="center"/>
              <w:rPr>
                <w:rFonts w:eastAsia="標楷體"/>
              </w:rPr>
            </w:pPr>
            <w:r w:rsidRPr="00164D5E">
              <w:rPr>
                <w:rFonts w:eastAsia="標楷體" w:hint="eastAsia"/>
                <w:sz w:val="28"/>
                <w:szCs w:val="28"/>
              </w:rPr>
              <w:lastRenderedPageBreak/>
              <w:t>四、聲明事項</w:t>
            </w:r>
          </w:p>
        </w:tc>
        <w:tc>
          <w:tcPr>
            <w:tcW w:w="9214" w:type="dxa"/>
            <w:gridSpan w:val="5"/>
          </w:tcPr>
          <w:p w:rsidR="00EA6B39" w:rsidRPr="00164D5E" w:rsidRDefault="00EA6B39" w:rsidP="00EA6B39">
            <w:pPr>
              <w:snapToGrid w:val="0"/>
              <w:spacing w:line="440" w:lineRule="exact"/>
              <w:jc w:val="both"/>
              <w:rPr>
                <w:rFonts w:eastAsia="標楷體"/>
                <w:sz w:val="28"/>
                <w:szCs w:val="28"/>
              </w:rPr>
            </w:pPr>
            <w:r w:rsidRPr="00164D5E">
              <w:rPr>
                <w:rFonts w:eastAsia="標楷體" w:hint="eastAsia"/>
                <w:sz w:val="28"/>
                <w:szCs w:val="28"/>
              </w:rPr>
              <w:t>申請機構保證下列事項，若有違反，願負一切責任：</w:t>
            </w:r>
          </w:p>
          <w:p w:rsidR="00EA6B39" w:rsidRPr="00164D5E" w:rsidRDefault="00EA6B39" w:rsidP="00EA6B39">
            <w:pPr>
              <w:snapToGrid w:val="0"/>
              <w:spacing w:line="440" w:lineRule="exact"/>
              <w:ind w:leftChars="15" w:left="596" w:hangingChars="200" w:hanging="560"/>
              <w:jc w:val="both"/>
              <w:rPr>
                <w:rFonts w:eastAsia="標楷體"/>
                <w:sz w:val="28"/>
                <w:szCs w:val="28"/>
              </w:rPr>
            </w:pPr>
            <w:r w:rsidRPr="00164D5E">
              <w:rPr>
                <w:rFonts w:eastAsia="標楷體" w:hint="eastAsia"/>
                <w:sz w:val="28"/>
                <w:szCs w:val="28"/>
              </w:rPr>
              <w:t>(</w:t>
            </w:r>
            <w:r w:rsidRPr="00164D5E">
              <w:rPr>
                <w:rFonts w:eastAsia="標楷體" w:hint="eastAsia"/>
                <w:sz w:val="28"/>
                <w:szCs w:val="28"/>
              </w:rPr>
              <w:t>一</w:t>
            </w:r>
            <w:r w:rsidRPr="00164D5E">
              <w:rPr>
                <w:rFonts w:eastAsia="標楷體" w:hint="eastAsia"/>
                <w:sz w:val="28"/>
                <w:szCs w:val="28"/>
              </w:rPr>
              <w:t xml:space="preserve">) </w:t>
            </w:r>
            <w:r w:rsidRPr="00164D5E">
              <w:rPr>
                <w:rFonts w:eastAsia="標楷體" w:hint="eastAsia"/>
                <w:sz w:val="28"/>
                <w:szCs w:val="28"/>
              </w:rPr>
              <w:t>提供之資料均屬正確</w:t>
            </w:r>
            <w:r w:rsidRPr="00164D5E">
              <w:rPr>
                <w:rFonts w:eastAsia="標楷體"/>
                <w:sz w:val="28"/>
                <w:szCs w:val="28"/>
              </w:rPr>
              <w:t>、無詐欺或虛偽不實情事</w:t>
            </w:r>
            <w:r w:rsidRPr="00164D5E">
              <w:rPr>
                <w:rFonts w:eastAsia="標楷體" w:hint="eastAsia"/>
                <w:sz w:val="28"/>
                <w:szCs w:val="28"/>
              </w:rPr>
              <w:t>，且無侵犯他人之智慧財產；</w:t>
            </w:r>
          </w:p>
          <w:p w:rsidR="00EA6B39" w:rsidRPr="00164D5E" w:rsidRDefault="00EA6B39" w:rsidP="00EA6B39">
            <w:pPr>
              <w:snapToGrid w:val="0"/>
              <w:spacing w:line="440" w:lineRule="exact"/>
              <w:ind w:leftChars="15" w:left="599" w:hangingChars="201" w:hanging="563"/>
              <w:jc w:val="both"/>
              <w:rPr>
                <w:rFonts w:eastAsia="標楷體"/>
                <w:sz w:val="28"/>
                <w:szCs w:val="28"/>
              </w:rPr>
            </w:pPr>
            <w:r w:rsidRPr="00164D5E">
              <w:rPr>
                <w:rFonts w:eastAsia="標楷體" w:hint="eastAsia"/>
                <w:sz w:val="28"/>
                <w:szCs w:val="28"/>
              </w:rPr>
              <w:t>(</w:t>
            </w:r>
            <w:r w:rsidRPr="00164D5E">
              <w:rPr>
                <w:rFonts w:eastAsia="標楷體" w:hint="eastAsia"/>
                <w:sz w:val="28"/>
                <w:szCs w:val="28"/>
              </w:rPr>
              <w:t>二</w:t>
            </w:r>
            <w:r w:rsidRPr="00164D5E">
              <w:rPr>
                <w:rFonts w:eastAsia="標楷體" w:hint="eastAsia"/>
                <w:sz w:val="28"/>
                <w:szCs w:val="28"/>
              </w:rPr>
              <w:t xml:space="preserve">) </w:t>
            </w:r>
            <w:r w:rsidRPr="00164D5E">
              <w:rPr>
                <w:rFonts w:eastAsia="標楷體" w:hint="eastAsia"/>
                <w:sz w:val="28"/>
                <w:szCs w:val="28"/>
              </w:rPr>
              <w:t>未有無形資產評價人員及機構登錄管理辦法第六條所述不得申請登錄之情事；</w:t>
            </w:r>
          </w:p>
          <w:p w:rsidR="00EA6B39" w:rsidRPr="00164D5E" w:rsidRDefault="00EA6B39" w:rsidP="00EA6B39">
            <w:pPr>
              <w:snapToGrid w:val="0"/>
              <w:spacing w:line="440" w:lineRule="exact"/>
              <w:ind w:leftChars="15" w:left="599" w:hangingChars="201" w:hanging="563"/>
              <w:jc w:val="both"/>
              <w:rPr>
                <w:rFonts w:eastAsia="標楷體"/>
                <w:sz w:val="28"/>
                <w:szCs w:val="28"/>
              </w:rPr>
            </w:pPr>
            <w:r w:rsidRPr="00164D5E">
              <w:rPr>
                <w:rFonts w:eastAsia="標楷體" w:hint="eastAsia"/>
                <w:sz w:val="28"/>
                <w:szCs w:val="28"/>
              </w:rPr>
              <w:t>(</w:t>
            </w:r>
            <w:r w:rsidRPr="00164D5E">
              <w:rPr>
                <w:rFonts w:eastAsia="標楷體" w:hint="eastAsia"/>
                <w:sz w:val="28"/>
                <w:szCs w:val="28"/>
              </w:rPr>
              <w:t>三</w:t>
            </w:r>
            <w:r w:rsidRPr="00164D5E">
              <w:rPr>
                <w:rFonts w:eastAsia="標楷體" w:hint="eastAsia"/>
                <w:sz w:val="28"/>
                <w:szCs w:val="28"/>
              </w:rPr>
              <w:t xml:space="preserve">) </w:t>
            </w:r>
            <w:r w:rsidRPr="00164D5E">
              <w:rPr>
                <w:rFonts w:eastAsia="標楷體" w:hint="eastAsia"/>
                <w:sz w:val="28"/>
                <w:szCs w:val="28"/>
              </w:rPr>
              <w:t>申請機構及其所屬評價人員</w:t>
            </w:r>
            <w:r w:rsidRPr="00164D5E">
              <w:rPr>
                <w:rFonts w:eastAsia="標楷體"/>
                <w:sz w:val="28"/>
                <w:szCs w:val="28"/>
              </w:rPr>
              <w:t>已詳細閱讀並同意遵守無形資產評價人員及機構登錄管理辦法及</w:t>
            </w:r>
            <w:r w:rsidRPr="00164D5E">
              <w:rPr>
                <w:rFonts w:eastAsia="標楷體" w:hint="eastAsia"/>
                <w:sz w:val="28"/>
                <w:szCs w:val="28"/>
              </w:rPr>
              <w:t>其作業要點等</w:t>
            </w:r>
            <w:r w:rsidRPr="00164D5E">
              <w:rPr>
                <w:rFonts w:eastAsia="標楷體"/>
                <w:sz w:val="28"/>
                <w:szCs w:val="28"/>
              </w:rPr>
              <w:t>規範。</w:t>
            </w:r>
          </w:p>
          <w:p w:rsidR="00EA6B39" w:rsidRPr="00164D5E" w:rsidRDefault="00EA6B39" w:rsidP="00EA6B39">
            <w:pPr>
              <w:snapToGrid w:val="0"/>
              <w:spacing w:line="360" w:lineRule="exact"/>
              <w:jc w:val="right"/>
              <w:rPr>
                <w:rFonts w:eastAsia="標楷體"/>
                <w:sz w:val="28"/>
                <w:szCs w:val="28"/>
              </w:rPr>
            </w:pPr>
          </w:p>
          <w:p w:rsidR="00EA6B39" w:rsidRPr="00164D5E" w:rsidRDefault="00EA6B39" w:rsidP="00EA6B39">
            <w:pPr>
              <w:snapToGrid w:val="0"/>
              <w:spacing w:line="360" w:lineRule="exact"/>
              <w:rPr>
                <w:rFonts w:eastAsia="標楷體"/>
                <w:sz w:val="28"/>
                <w:szCs w:val="28"/>
              </w:rPr>
            </w:pPr>
          </w:p>
          <w:p w:rsidR="00EA6B39" w:rsidRPr="00164D5E" w:rsidRDefault="00EA6B39" w:rsidP="00EA6B39">
            <w:pPr>
              <w:snapToGrid w:val="0"/>
              <w:spacing w:line="360" w:lineRule="exact"/>
              <w:rPr>
                <w:rFonts w:eastAsia="標楷體"/>
                <w:sz w:val="28"/>
                <w:szCs w:val="28"/>
              </w:rPr>
            </w:pPr>
            <w:r w:rsidRPr="00164D5E">
              <w:rPr>
                <w:rFonts w:eastAsia="標楷體" w:hint="eastAsia"/>
                <w:sz w:val="28"/>
                <w:szCs w:val="28"/>
              </w:rPr>
              <w:t xml:space="preserve">中華民國　　</w:t>
            </w:r>
            <w:r w:rsidRPr="00164D5E">
              <w:rPr>
                <w:rFonts w:eastAsia="標楷體" w:hint="eastAsia"/>
                <w:sz w:val="28"/>
                <w:szCs w:val="28"/>
              </w:rPr>
              <w:t xml:space="preserve"> </w:t>
            </w:r>
            <w:r w:rsidRPr="00164D5E">
              <w:rPr>
                <w:rFonts w:eastAsia="標楷體" w:hint="eastAsia"/>
                <w:sz w:val="28"/>
                <w:szCs w:val="28"/>
              </w:rPr>
              <w:t>年</w:t>
            </w:r>
            <w:r w:rsidRPr="00164D5E">
              <w:rPr>
                <w:rFonts w:eastAsia="標楷體" w:hint="eastAsia"/>
                <w:sz w:val="28"/>
                <w:szCs w:val="28"/>
              </w:rPr>
              <w:t xml:space="preserve"> </w:t>
            </w:r>
            <w:r w:rsidRPr="00164D5E">
              <w:rPr>
                <w:rFonts w:eastAsia="標楷體" w:hint="eastAsia"/>
                <w:sz w:val="28"/>
                <w:szCs w:val="28"/>
              </w:rPr>
              <w:t xml:space="preserve">　</w:t>
            </w:r>
            <w:r w:rsidRPr="00164D5E">
              <w:rPr>
                <w:rFonts w:eastAsia="標楷體" w:hint="eastAsia"/>
                <w:sz w:val="28"/>
                <w:szCs w:val="28"/>
              </w:rPr>
              <w:t xml:space="preserve"> </w:t>
            </w:r>
            <w:r w:rsidRPr="00164D5E">
              <w:rPr>
                <w:rFonts w:eastAsia="標楷體" w:hint="eastAsia"/>
                <w:sz w:val="28"/>
                <w:szCs w:val="28"/>
              </w:rPr>
              <w:t xml:space="preserve">月　　日　　</w:t>
            </w:r>
            <w:r w:rsidRPr="00164D5E">
              <w:rPr>
                <w:rFonts w:eastAsia="標楷體" w:hint="eastAsia"/>
                <w:sz w:val="28"/>
                <w:szCs w:val="28"/>
              </w:rPr>
              <w:t xml:space="preserve">  </w:t>
            </w:r>
            <w:r w:rsidRPr="00164D5E">
              <w:rPr>
                <w:rFonts w:eastAsia="標楷體" w:hint="eastAsia"/>
                <w:sz w:val="28"/>
                <w:szCs w:val="28"/>
              </w:rPr>
              <w:t>申請機構</w:t>
            </w:r>
            <w:r w:rsidRPr="00164D5E">
              <w:rPr>
                <w:rFonts w:eastAsia="標楷體" w:hint="eastAsia"/>
                <w:sz w:val="28"/>
                <w:szCs w:val="28"/>
              </w:rPr>
              <w:t xml:space="preserve"> </w:t>
            </w:r>
            <w:r w:rsidRPr="00164D5E">
              <w:rPr>
                <w:rFonts w:eastAsia="標楷體" w:hint="eastAsia"/>
                <w:sz w:val="28"/>
                <w:szCs w:val="28"/>
              </w:rPr>
              <w:sym w:font="Wingdings" w:char="F0A1"/>
            </w:r>
            <w:r w:rsidRPr="00164D5E">
              <w:rPr>
                <w:rFonts w:eastAsia="標楷體" w:hint="eastAsia"/>
                <w:sz w:val="28"/>
                <w:szCs w:val="28"/>
              </w:rPr>
              <w:sym w:font="Wingdings" w:char="F0A1"/>
            </w:r>
            <w:r w:rsidRPr="00164D5E">
              <w:rPr>
                <w:rFonts w:eastAsia="標楷體" w:hint="eastAsia"/>
                <w:sz w:val="28"/>
                <w:szCs w:val="28"/>
              </w:rPr>
              <w:sym w:font="Wingdings" w:char="F0A1"/>
            </w:r>
            <w:r w:rsidRPr="00164D5E">
              <w:rPr>
                <w:rFonts w:eastAsia="標楷體" w:hint="eastAsia"/>
                <w:sz w:val="28"/>
                <w:szCs w:val="28"/>
              </w:rPr>
              <w:sym w:font="Wingdings" w:char="F0A1"/>
            </w:r>
            <w:r w:rsidRPr="00164D5E">
              <w:rPr>
                <w:rFonts w:eastAsia="標楷體" w:hint="eastAsia"/>
                <w:sz w:val="28"/>
                <w:szCs w:val="28"/>
              </w:rPr>
              <w:sym w:font="Wingdings" w:char="F0A1"/>
            </w:r>
            <w:r w:rsidRPr="00164D5E">
              <w:rPr>
                <w:rFonts w:eastAsia="標楷體" w:hint="eastAsia"/>
                <w:sz w:val="28"/>
                <w:szCs w:val="28"/>
              </w:rPr>
              <w:sym w:font="Wingdings" w:char="F0A1"/>
            </w:r>
            <w:r w:rsidRPr="00164D5E">
              <w:rPr>
                <w:rFonts w:eastAsia="標楷體" w:hint="eastAsia"/>
                <w:sz w:val="28"/>
                <w:szCs w:val="28"/>
              </w:rPr>
              <w:sym w:font="Wingdings" w:char="F0A1"/>
            </w:r>
          </w:p>
          <w:p w:rsidR="00EA6B39" w:rsidRPr="00164D5E" w:rsidRDefault="00EA6B39" w:rsidP="00EA6B39">
            <w:pPr>
              <w:snapToGrid w:val="0"/>
              <w:spacing w:line="360" w:lineRule="exact"/>
              <w:rPr>
                <w:rFonts w:eastAsia="標楷體"/>
                <w:sz w:val="28"/>
                <w:szCs w:val="28"/>
              </w:rPr>
            </w:pPr>
          </w:p>
          <w:p w:rsidR="00EA6B39" w:rsidRPr="00164D5E" w:rsidRDefault="00EA6B39" w:rsidP="00EA6B39">
            <w:pPr>
              <w:snapToGrid w:val="0"/>
              <w:spacing w:line="360" w:lineRule="exact"/>
              <w:rPr>
                <w:rFonts w:eastAsia="標楷體"/>
                <w:sz w:val="28"/>
                <w:szCs w:val="28"/>
              </w:rPr>
            </w:pPr>
            <w:r w:rsidRPr="00164D5E">
              <w:rPr>
                <w:rFonts w:eastAsia="標楷體"/>
                <w:noProof/>
                <w:sz w:val="28"/>
                <w:szCs w:val="28"/>
              </w:rPr>
              <mc:AlternateContent>
                <mc:Choice Requires="wps">
                  <w:drawing>
                    <wp:anchor distT="0" distB="0" distL="114300" distR="114300" simplePos="0" relativeHeight="251848192" behindDoc="0" locked="0" layoutInCell="1" allowOverlap="1" wp14:anchorId="24F77077" wp14:editId="43A2400D">
                      <wp:simplePos x="0" y="0"/>
                      <wp:positionH relativeFrom="column">
                        <wp:posOffset>3515360</wp:posOffset>
                      </wp:positionH>
                      <wp:positionV relativeFrom="paragraph">
                        <wp:posOffset>11430</wp:posOffset>
                      </wp:positionV>
                      <wp:extent cx="1152000" cy="1476000"/>
                      <wp:effectExtent l="0" t="0" r="10160" b="10160"/>
                      <wp:wrapNone/>
                      <wp:docPr id="7" name="矩形 7"/>
                      <wp:cNvGraphicFramePr/>
                      <a:graphic xmlns:a="http://schemas.openxmlformats.org/drawingml/2006/main">
                        <a:graphicData uri="http://schemas.microsoft.com/office/word/2010/wordprocessingShape">
                          <wps:wsp>
                            <wps:cNvSpPr/>
                            <wps:spPr>
                              <a:xfrm>
                                <a:off x="0" y="0"/>
                                <a:ext cx="1152000" cy="1476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ADD1F" id="矩形 7" o:spid="_x0000_s1026" style="position:absolute;margin-left:276.8pt;margin-top:.9pt;width:90.7pt;height:116.2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" filled="f" strokecolor="black [3213]" strokeweight="1pt">
                      <v:stroke dashstyle="1 1"/>
                    </v:rect>
                  </w:pict>
                </mc:Fallback>
              </mc:AlternateContent>
            </w:r>
          </w:p>
          <w:p w:rsidR="00EA6B39" w:rsidRPr="00164D5E" w:rsidRDefault="00EA6B39" w:rsidP="00EA6B39">
            <w:pPr>
              <w:snapToGrid w:val="0"/>
              <w:spacing w:line="360" w:lineRule="exact"/>
              <w:rPr>
                <w:rFonts w:eastAsia="標楷體"/>
                <w:sz w:val="28"/>
                <w:szCs w:val="28"/>
              </w:rPr>
            </w:pPr>
          </w:p>
          <w:p w:rsidR="00EA6B39" w:rsidRPr="00164D5E" w:rsidRDefault="00EA6B39" w:rsidP="00EA6B39">
            <w:pPr>
              <w:snapToGrid w:val="0"/>
              <w:spacing w:line="360" w:lineRule="exact"/>
              <w:ind w:leftChars="2437" w:left="5849"/>
              <w:rPr>
                <w:rFonts w:eastAsia="標楷體"/>
                <w:sz w:val="28"/>
                <w:szCs w:val="28"/>
              </w:rPr>
            </w:pPr>
            <w:r w:rsidRPr="00164D5E">
              <w:rPr>
                <w:rFonts w:eastAsia="標楷體" w:hint="eastAsia"/>
                <w:sz w:val="28"/>
                <w:szCs w:val="28"/>
              </w:rPr>
              <w:t>申請機構</w:t>
            </w:r>
          </w:p>
          <w:p w:rsidR="00EA6B39" w:rsidRPr="00164D5E" w:rsidRDefault="00EA6B39" w:rsidP="00EA6B39">
            <w:pPr>
              <w:snapToGrid w:val="0"/>
              <w:spacing w:line="360" w:lineRule="exact"/>
              <w:ind w:leftChars="2555" w:left="6132"/>
              <w:rPr>
                <w:rFonts w:eastAsia="標楷體"/>
                <w:sz w:val="28"/>
                <w:szCs w:val="28"/>
              </w:rPr>
            </w:pPr>
            <w:r w:rsidRPr="00164D5E">
              <w:rPr>
                <w:rFonts w:eastAsia="標楷體"/>
                <w:noProof/>
                <w:sz w:val="28"/>
                <w:szCs w:val="28"/>
              </w:rPr>
              <mc:AlternateContent>
                <mc:Choice Requires="wps">
                  <w:drawing>
                    <wp:anchor distT="0" distB="0" distL="114300" distR="114300" simplePos="0" relativeHeight="251849216" behindDoc="0" locked="0" layoutInCell="1" allowOverlap="1" wp14:anchorId="427FFCC1" wp14:editId="43103D46">
                      <wp:simplePos x="0" y="0"/>
                      <wp:positionH relativeFrom="column">
                        <wp:posOffset>4896485</wp:posOffset>
                      </wp:positionH>
                      <wp:positionV relativeFrom="paragraph">
                        <wp:posOffset>79375</wp:posOffset>
                      </wp:positionV>
                      <wp:extent cx="720000" cy="720000"/>
                      <wp:effectExtent l="0" t="0" r="23495" b="23495"/>
                      <wp:wrapNone/>
                      <wp:docPr id="8" name="矩形 8"/>
                      <wp:cNvGraphicFramePr/>
                      <a:graphic xmlns:a="http://schemas.openxmlformats.org/drawingml/2006/main">
                        <a:graphicData uri="http://schemas.microsoft.com/office/word/2010/wordprocessingShape">
                          <wps:wsp>
                            <wps:cNvSpPr/>
                            <wps:spPr>
                              <a:xfrm>
                                <a:off x="0" y="0"/>
                                <a:ext cx="720000" cy="720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89353" id="矩形 8" o:spid="_x0000_s1026" style="position:absolute;margin-left:385.55pt;margin-top:6.25pt;width:56.7pt;height:56.7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" filled="f" strokecolor="black [3213]" strokeweight="1pt">
                      <v:stroke dashstyle="1 1"/>
                    </v:rect>
                  </w:pict>
                </mc:Fallback>
              </mc:AlternateContent>
            </w:r>
            <w:r w:rsidRPr="00164D5E">
              <w:rPr>
                <w:rFonts w:eastAsia="標楷體" w:hint="eastAsia"/>
                <w:sz w:val="28"/>
                <w:szCs w:val="28"/>
              </w:rPr>
              <w:t>印鑑</w:t>
            </w:r>
          </w:p>
          <w:p w:rsidR="00EA6B39" w:rsidRPr="00164D5E" w:rsidRDefault="00EA6B39" w:rsidP="00EA6B39">
            <w:pPr>
              <w:snapToGrid w:val="0"/>
              <w:spacing w:line="360" w:lineRule="exact"/>
              <w:ind w:leftChars="3263" w:left="7831"/>
              <w:rPr>
                <w:rFonts w:eastAsia="標楷體"/>
                <w:sz w:val="28"/>
                <w:szCs w:val="28"/>
              </w:rPr>
            </w:pPr>
            <w:r w:rsidRPr="00164D5E">
              <w:rPr>
                <w:rFonts w:eastAsia="標楷體" w:hint="eastAsia"/>
                <w:sz w:val="28"/>
                <w:szCs w:val="28"/>
              </w:rPr>
              <w:t>負責人</w:t>
            </w:r>
          </w:p>
          <w:p w:rsidR="00EA6B39" w:rsidRPr="00164D5E" w:rsidRDefault="00EA6B39" w:rsidP="00EA6B39">
            <w:pPr>
              <w:snapToGrid w:val="0"/>
              <w:spacing w:line="360" w:lineRule="exact"/>
              <w:ind w:leftChars="3322" w:left="7973"/>
              <w:rPr>
                <w:rFonts w:eastAsia="標楷體"/>
                <w:sz w:val="28"/>
                <w:szCs w:val="28"/>
              </w:rPr>
            </w:pPr>
            <w:r w:rsidRPr="00164D5E">
              <w:rPr>
                <w:rFonts w:eastAsia="標楷體" w:hint="eastAsia"/>
                <w:sz w:val="28"/>
                <w:szCs w:val="28"/>
              </w:rPr>
              <w:t>印鑑</w:t>
            </w:r>
          </w:p>
          <w:p w:rsidR="00EA6B39" w:rsidRPr="00164D5E" w:rsidRDefault="00EA6B39" w:rsidP="00EA6B39">
            <w:pPr>
              <w:snapToGrid w:val="0"/>
              <w:spacing w:line="360" w:lineRule="exact"/>
              <w:rPr>
                <w:rFonts w:eastAsia="標楷體"/>
                <w:sz w:val="28"/>
                <w:szCs w:val="28"/>
              </w:rPr>
            </w:pPr>
          </w:p>
          <w:p w:rsidR="00EA6B39" w:rsidRPr="00164D5E" w:rsidRDefault="00EA6B39" w:rsidP="00EA6B39">
            <w:pPr>
              <w:snapToGrid w:val="0"/>
              <w:spacing w:line="360" w:lineRule="exact"/>
              <w:ind w:rightChars="130" w:right="312"/>
              <w:jc w:val="right"/>
              <w:rPr>
                <w:rFonts w:eastAsia="標楷體"/>
              </w:rPr>
            </w:pPr>
            <w:r w:rsidRPr="00164D5E">
              <w:rPr>
                <w:rFonts w:eastAsia="標楷體" w:hint="eastAsia"/>
                <w:sz w:val="22"/>
              </w:rPr>
              <w:t>(</w:t>
            </w:r>
            <w:r w:rsidRPr="00164D5E">
              <w:rPr>
                <w:rFonts w:eastAsia="標楷體" w:hint="eastAsia"/>
                <w:sz w:val="22"/>
              </w:rPr>
              <w:t>請加蓋申請機構及負責人印鑑</w:t>
            </w:r>
            <w:r w:rsidRPr="00164D5E">
              <w:rPr>
                <w:rFonts w:eastAsia="標楷體" w:hint="eastAsia"/>
                <w:sz w:val="22"/>
              </w:rPr>
              <w:t>)</w:t>
            </w:r>
          </w:p>
        </w:tc>
      </w:tr>
    </w:tbl>
    <w:p w:rsidR="00EA6B39" w:rsidRPr="00164D5E" w:rsidRDefault="00EA6B39" w:rsidP="00EA6B39">
      <w:pPr>
        <w:pStyle w:val="a8"/>
        <w:spacing w:before="240" w:line="0" w:lineRule="atLeast"/>
        <w:ind w:leftChars="-59" w:left="-142"/>
        <w:jc w:val="left"/>
        <w:rPr>
          <w:sz w:val="28"/>
          <w:szCs w:val="28"/>
        </w:rPr>
      </w:pPr>
    </w:p>
    <w:p w:rsidR="00EA6B39" w:rsidRPr="00164D5E" w:rsidRDefault="00EA6B39" w:rsidP="00EA6B39">
      <w:pPr>
        <w:jc w:val="center"/>
        <w:rPr>
          <w:rFonts w:eastAsia="標楷體"/>
          <w:sz w:val="20"/>
        </w:rPr>
      </w:pPr>
    </w:p>
    <w:p w:rsidR="00EA6B39" w:rsidRPr="00164D5E" w:rsidRDefault="00EA6B39" w:rsidP="00EA6B39">
      <w:pPr>
        <w:jc w:val="center"/>
        <w:rPr>
          <w:rFonts w:ascii="標楷體" w:eastAsia="標楷體"/>
          <w:sz w:val="28"/>
        </w:rPr>
      </w:pPr>
      <w:r w:rsidRPr="00164D5E">
        <w:rPr>
          <w:rFonts w:eastAsia="標楷體"/>
          <w:sz w:val="32"/>
        </w:rPr>
        <w:br w:type="page"/>
      </w:r>
    </w:p>
    <w:p w:rsidR="00EA6B39" w:rsidRPr="00164D5E" w:rsidRDefault="00EA6B39" w:rsidP="00EA6B39">
      <w:pPr>
        <w:widowControl/>
        <w:spacing w:before="240"/>
        <w:rPr>
          <w:rFonts w:ascii="標楷體" w:eastAsia="標楷體"/>
          <w:sz w:val="28"/>
        </w:rPr>
      </w:pPr>
      <w:r w:rsidRPr="00164D5E">
        <w:rPr>
          <w:rFonts w:ascii="標楷體" w:eastAsia="標楷體" w:hint="eastAsia"/>
          <w:sz w:val="28"/>
        </w:rPr>
        <w:lastRenderedPageBreak/>
        <w:t>一、申請機構資料</w:t>
      </w: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51"/>
        <w:gridCol w:w="993"/>
        <w:gridCol w:w="1134"/>
        <w:gridCol w:w="1561"/>
        <w:gridCol w:w="1558"/>
        <w:gridCol w:w="1842"/>
      </w:tblGrid>
      <w:tr w:rsidR="00164D5E" w:rsidRPr="00164D5E" w:rsidTr="00EA6B39">
        <w:trPr>
          <w:cantSplit/>
          <w:trHeight w:val="454"/>
        </w:trPr>
        <w:tc>
          <w:tcPr>
            <w:tcW w:w="1416" w:type="dxa"/>
            <w:vMerge w:val="restart"/>
            <w:vAlign w:val="center"/>
          </w:tcPr>
          <w:p w:rsidR="00EA6B39" w:rsidRPr="00164D5E" w:rsidRDefault="00EA6B39" w:rsidP="00EA6B39">
            <w:pPr>
              <w:snapToGrid w:val="0"/>
              <w:spacing w:beforeLines="10" w:before="36" w:afterLines="10" w:after="36" w:line="220" w:lineRule="exact"/>
              <w:jc w:val="distribute"/>
              <w:rPr>
                <w:rFonts w:eastAsia="標楷體"/>
              </w:rPr>
            </w:pPr>
            <w:r w:rsidRPr="00164D5E">
              <w:rPr>
                <w:rFonts w:eastAsia="標楷體"/>
              </w:rPr>
              <w:t>機構</w:t>
            </w:r>
            <w:r w:rsidRPr="00164D5E">
              <w:rPr>
                <w:rFonts w:eastAsia="標楷體" w:hint="eastAsia"/>
              </w:rPr>
              <w:t>名稱</w:t>
            </w:r>
          </w:p>
        </w:tc>
        <w:tc>
          <w:tcPr>
            <w:tcW w:w="851"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ascii="標楷體" w:eastAsia="標楷體" w:hint="eastAsia"/>
              </w:rPr>
              <w:t>中文</w:t>
            </w:r>
          </w:p>
        </w:tc>
        <w:tc>
          <w:tcPr>
            <w:tcW w:w="3688" w:type="dxa"/>
            <w:gridSpan w:val="3"/>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c>
          <w:tcPr>
            <w:tcW w:w="1558"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ascii="標楷體" w:eastAsia="標楷體" w:hint="eastAsia"/>
              </w:rPr>
              <w:t>成立日期</w:t>
            </w:r>
          </w:p>
        </w:tc>
        <w:tc>
          <w:tcPr>
            <w:tcW w:w="1842" w:type="dxa"/>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r>
      <w:tr w:rsidR="00164D5E" w:rsidRPr="00164D5E" w:rsidTr="00EA6B39">
        <w:trPr>
          <w:cantSplit/>
          <w:trHeight w:val="454"/>
        </w:trPr>
        <w:tc>
          <w:tcPr>
            <w:tcW w:w="1416" w:type="dxa"/>
            <w:vMerge/>
            <w:vAlign w:val="center"/>
          </w:tcPr>
          <w:p w:rsidR="00EA6B39" w:rsidRPr="00164D5E" w:rsidRDefault="00EA6B39" w:rsidP="00EA6B39">
            <w:pPr>
              <w:snapToGrid w:val="0"/>
              <w:spacing w:beforeLines="10" w:before="36" w:afterLines="10" w:after="36" w:line="220" w:lineRule="exact"/>
              <w:jc w:val="distribute"/>
              <w:rPr>
                <w:rFonts w:eastAsia="標楷體"/>
              </w:rPr>
            </w:pPr>
          </w:p>
        </w:tc>
        <w:tc>
          <w:tcPr>
            <w:tcW w:w="851"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ascii="標楷體" w:eastAsia="標楷體" w:hint="eastAsia"/>
              </w:rPr>
              <w:t>英文</w:t>
            </w:r>
          </w:p>
        </w:tc>
        <w:tc>
          <w:tcPr>
            <w:tcW w:w="3688" w:type="dxa"/>
            <w:gridSpan w:val="3"/>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c>
          <w:tcPr>
            <w:tcW w:w="1558"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ascii="標楷體" w:eastAsia="標楷體" w:hint="eastAsia"/>
              </w:rPr>
              <w:t>實收資本額</w:t>
            </w:r>
          </w:p>
        </w:tc>
        <w:tc>
          <w:tcPr>
            <w:tcW w:w="1842" w:type="dxa"/>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r>
      <w:tr w:rsidR="00164D5E" w:rsidRPr="00164D5E" w:rsidTr="00EA6B39">
        <w:trPr>
          <w:cantSplit/>
          <w:trHeight w:val="454"/>
        </w:trPr>
        <w:tc>
          <w:tcPr>
            <w:tcW w:w="1416" w:type="dxa"/>
            <w:vAlign w:val="center"/>
          </w:tcPr>
          <w:p w:rsidR="00EA6B39" w:rsidRPr="00164D5E" w:rsidRDefault="00EA6B39" w:rsidP="00EA6B39">
            <w:pPr>
              <w:snapToGrid w:val="0"/>
              <w:spacing w:beforeLines="10" w:before="36" w:afterLines="10" w:after="36" w:line="220" w:lineRule="exact"/>
              <w:jc w:val="distribute"/>
              <w:rPr>
                <w:rFonts w:eastAsia="標楷體"/>
              </w:rPr>
            </w:pPr>
            <w:r w:rsidRPr="00164D5E">
              <w:rPr>
                <w:rFonts w:eastAsia="標楷體" w:hint="eastAsia"/>
              </w:rPr>
              <w:t>統一編號</w:t>
            </w:r>
          </w:p>
        </w:tc>
        <w:tc>
          <w:tcPr>
            <w:tcW w:w="1844" w:type="dxa"/>
            <w:gridSpan w:val="2"/>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c>
          <w:tcPr>
            <w:tcW w:w="1134"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eastAsia="標楷體" w:hint="eastAsia"/>
              </w:rPr>
              <w:t>負責人</w:t>
            </w:r>
          </w:p>
        </w:tc>
        <w:tc>
          <w:tcPr>
            <w:tcW w:w="1561" w:type="dxa"/>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c>
          <w:tcPr>
            <w:tcW w:w="1558" w:type="dxa"/>
            <w:vAlign w:val="center"/>
          </w:tcPr>
          <w:p w:rsidR="00EA6B39" w:rsidRPr="00164D5E" w:rsidRDefault="00EA6B39" w:rsidP="00EA6B39">
            <w:pPr>
              <w:snapToGrid w:val="0"/>
              <w:spacing w:beforeLines="10" w:before="36" w:afterLines="10" w:after="36" w:line="220" w:lineRule="exact"/>
              <w:jc w:val="distribute"/>
              <w:rPr>
                <w:rFonts w:ascii="標楷體" w:eastAsia="標楷體"/>
              </w:rPr>
            </w:pPr>
            <w:r w:rsidRPr="00164D5E">
              <w:rPr>
                <w:rFonts w:ascii="標楷體" w:eastAsia="標楷體" w:hint="eastAsia"/>
              </w:rPr>
              <w:t>員工人數</w:t>
            </w:r>
          </w:p>
        </w:tc>
        <w:tc>
          <w:tcPr>
            <w:tcW w:w="1842" w:type="dxa"/>
            <w:vAlign w:val="center"/>
          </w:tcPr>
          <w:p w:rsidR="00EA6B39" w:rsidRPr="00164D5E" w:rsidRDefault="00EA6B39" w:rsidP="00EA6B39">
            <w:pPr>
              <w:snapToGrid w:val="0"/>
              <w:spacing w:beforeLines="10" w:before="36" w:afterLines="10" w:after="36" w:line="220" w:lineRule="exact"/>
              <w:jc w:val="center"/>
              <w:rPr>
                <w:rFonts w:ascii="標楷體" w:eastAsia="標楷體"/>
              </w:rPr>
            </w:pPr>
          </w:p>
        </w:tc>
      </w:tr>
    </w:tbl>
    <w:p w:rsidR="00EA6B39" w:rsidRPr="00164D5E" w:rsidRDefault="00EA6B39" w:rsidP="00EA6B39">
      <w:pPr>
        <w:widowControl/>
        <w:spacing w:before="240"/>
        <w:rPr>
          <w:rFonts w:ascii="標楷體" w:eastAsia="標楷體"/>
          <w:sz w:val="28"/>
        </w:rPr>
      </w:pPr>
      <w:r w:rsidRPr="00164D5E">
        <w:rPr>
          <w:rFonts w:ascii="標楷體" w:eastAsia="標楷體" w:hint="eastAsia"/>
          <w:sz w:val="28"/>
        </w:rPr>
        <w:t>二、人力分配資料</w:t>
      </w:r>
    </w:p>
    <w:p w:rsidR="00EA6B39" w:rsidRPr="00164D5E" w:rsidRDefault="00EA6B39" w:rsidP="00EA6B39">
      <w:pPr>
        <w:wordWrap w:val="0"/>
        <w:snapToGrid w:val="0"/>
        <w:spacing w:line="240" w:lineRule="exact"/>
        <w:ind w:right="240"/>
        <w:jc w:val="right"/>
        <w:rPr>
          <w:rFonts w:ascii="標楷體" w:eastAsia="標楷體"/>
        </w:rPr>
      </w:pPr>
      <w:r w:rsidRPr="00164D5E">
        <w:rPr>
          <w:rFonts w:ascii="標楷體" w:eastAsia="標楷體" w:hint="eastAsia"/>
        </w:rPr>
        <w:t>單位：人</w:t>
      </w:r>
    </w:p>
    <w:tbl>
      <w:tblPr>
        <w:tblW w:w="9214"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9"/>
        <w:gridCol w:w="1182"/>
        <w:gridCol w:w="1183"/>
        <w:gridCol w:w="1182"/>
        <w:gridCol w:w="1183"/>
        <w:gridCol w:w="1182"/>
        <w:gridCol w:w="1183"/>
      </w:tblGrid>
      <w:tr w:rsidR="00164D5E" w:rsidRPr="00164D5E" w:rsidTr="00EA6B39">
        <w:trPr>
          <w:trHeight w:val="283"/>
        </w:trPr>
        <w:tc>
          <w:tcPr>
            <w:tcW w:w="2119"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職務分類</w:t>
            </w:r>
          </w:p>
        </w:tc>
        <w:tc>
          <w:tcPr>
            <w:tcW w:w="1182"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博</w:t>
            </w:r>
            <w:r w:rsidRPr="00164D5E">
              <w:rPr>
                <w:rFonts w:eastAsia="標楷體"/>
              </w:rPr>
              <w:t xml:space="preserve">  </w:t>
            </w:r>
            <w:r w:rsidRPr="00164D5E">
              <w:rPr>
                <w:rFonts w:eastAsia="標楷體" w:hAnsi="標楷體"/>
              </w:rPr>
              <w:t>士</w:t>
            </w:r>
          </w:p>
        </w:tc>
        <w:tc>
          <w:tcPr>
            <w:tcW w:w="1183"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碩</w:t>
            </w:r>
            <w:r w:rsidRPr="00164D5E">
              <w:rPr>
                <w:rFonts w:eastAsia="標楷體"/>
              </w:rPr>
              <w:t xml:space="preserve">  </w:t>
            </w:r>
            <w:r w:rsidRPr="00164D5E">
              <w:rPr>
                <w:rFonts w:eastAsia="標楷體" w:hAnsi="標楷體"/>
              </w:rPr>
              <w:t>士</w:t>
            </w:r>
          </w:p>
        </w:tc>
        <w:tc>
          <w:tcPr>
            <w:tcW w:w="1182"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學</w:t>
            </w:r>
            <w:r w:rsidRPr="00164D5E">
              <w:rPr>
                <w:rFonts w:eastAsia="標楷體"/>
              </w:rPr>
              <w:t xml:space="preserve">  </w:t>
            </w:r>
            <w:r w:rsidRPr="00164D5E">
              <w:rPr>
                <w:rFonts w:eastAsia="標楷體" w:hAnsi="標楷體"/>
              </w:rPr>
              <w:t>士</w:t>
            </w:r>
          </w:p>
        </w:tc>
        <w:tc>
          <w:tcPr>
            <w:tcW w:w="1183"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專</w:t>
            </w:r>
            <w:r w:rsidRPr="00164D5E">
              <w:rPr>
                <w:rFonts w:eastAsia="標楷體"/>
              </w:rPr>
              <w:t xml:space="preserve">  </w:t>
            </w:r>
            <w:r w:rsidRPr="00164D5E">
              <w:rPr>
                <w:rFonts w:eastAsia="標楷體" w:hAnsi="標楷體"/>
              </w:rPr>
              <w:t>科</w:t>
            </w:r>
          </w:p>
        </w:tc>
        <w:tc>
          <w:tcPr>
            <w:tcW w:w="1182"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其</w:t>
            </w:r>
            <w:r w:rsidRPr="00164D5E">
              <w:rPr>
                <w:rFonts w:eastAsia="標楷體"/>
              </w:rPr>
              <w:t xml:space="preserve">  </w:t>
            </w:r>
            <w:r w:rsidRPr="00164D5E">
              <w:rPr>
                <w:rFonts w:eastAsia="標楷體" w:hAnsi="標楷體"/>
              </w:rPr>
              <w:t>他</w:t>
            </w:r>
          </w:p>
        </w:tc>
        <w:tc>
          <w:tcPr>
            <w:tcW w:w="1183" w:type="dxa"/>
            <w:shd w:val="clear" w:color="auto" w:fill="D9D9D9"/>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合</w:t>
            </w:r>
            <w:r w:rsidRPr="00164D5E">
              <w:rPr>
                <w:rFonts w:eastAsia="標楷體"/>
              </w:rPr>
              <w:t xml:space="preserve">  </w:t>
            </w:r>
            <w:r w:rsidRPr="00164D5E">
              <w:rPr>
                <w:rFonts w:eastAsia="標楷體" w:hAnsi="標楷體"/>
              </w:rPr>
              <w:t>計</w:t>
            </w: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管理人員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hAnsi="標楷體"/>
              </w:rPr>
            </w:pPr>
            <w:r w:rsidRPr="00164D5E">
              <w:rPr>
                <w:rFonts w:eastAsia="標楷體" w:hAnsi="標楷體" w:hint="eastAsia"/>
              </w:rPr>
              <w:t>業務人員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hint="eastAsia"/>
              </w:rPr>
              <w:t>財務</w:t>
            </w:r>
            <w:r w:rsidRPr="00164D5E">
              <w:rPr>
                <w:rFonts w:eastAsia="標楷體" w:hAnsi="標楷體"/>
              </w:rPr>
              <w:t>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hint="eastAsia"/>
              </w:rPr>
              <w:t>評價</w:t>
            </w:r>
            <w:r w:rsidRPr="00164D5E">
              <w:rPr>
                <w:rFonts w:eastAsia="標楷體" w:hAnsi="標楷體"/>
              </w:rPr>
              <w:t>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hAnsi="標楷體"/>
              </w:rPr>
            </w:pPr>
            <w:r w:rsidRPr="00164D5E">
              <w:rPr>
                <w:rFonts w:eastAsia="標楷體" w:hAnsi="標楷體" w:hint="eastAsia"/>
              </w:rPr>
              <w:t>技術分析人員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hAnsi="標楷體"/>
              </w:rPr>
            </w:pPr>
            <w:r w:rsidRPr="00164D5E">
              <w:rPr>
                <w:rFonts w:eastAsia="標楷體" w:hAnsi="標楷體" w:hint="eastAsia"/>
              </w:rPr>
              <w:t>智慧財產分析人員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hAnsi="標楷體"/>
              </w:rPr>
            </w:pPr>
            <w:r w:rsidRPr="00164D5E">
              <w:rPr>
                <w:rFonts w:eastAsia="標楷體" w:hAnsi="標楷體" w:hint="eastAsia"/>
              </w:rPr>
              <w:t>法律分析人員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vAlign w:val="center"/>
          </w:tcPr>
          <w:p w:rsidR="00EA6B39" w:rsidRPr="00164D5E" w:rsidRDefault="00EA6B39" w:rsidP="00EA6B39">
            <w:pPr>
              <w:spacing w:beforeLines="10" w:before="36" w:afterLines="10" w:after="36" w:line="240" w:lineRule="exact"/>
              <w:jc w:val="center"/>
              <w:rPr>
                <w:rFonts w:eastAsia="標楷體" w:hAnsi="標楷體"/>
              </w:rPr>
            </w:pPr>
            <w:r w:rsidRPr="00164D5E">
              <w:rPr>
                <w:rFonts w:eastAsia="標楷體" w:hAnsi="標楷體" w:hint="eastAsia"/>
              </w:rPr>
              <w:t>市場分析人員</w:t>
            </w: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其</w:t>
            </w:r>
            <w:r w:rsidRPr="00164D5E">
              <w:rPr>
                <w:rFonts w:eastAsia="標楷體"/>
              </w:rPr>
              <w:t xml:space="preserve">       </w:t>
            </w:r>
            <w:r w:rsidRPr="00164D5E">
              <w:rPr>
                <w:rFonts w:eastAsia="標楷體" w:hAnsi="標楷體"/>
              </w:rPr>
              <w:t>他</w:t>
            </w:r>
          </w:p>
        </w:tc>
        <w:tc>
          <w:tcPr>
            <w:tcW w:w="1182"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bottom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r>
      <w:tr w:rsidR="00164D5E" w:rsidRPr="00164D5E" w:rsidTr="00EA6B39">
        <w:trPr>
          <w:trHeight w:val="283"/>
        </w:trPr>
        <w:tc>
          <w:tcPr>
            <w:tcW w:w="2119"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r w:rsidRPr="00164D5E">
              <w:rPr>
                <w:rFonts w:eastAsia="標楷體" w:hAnsi="標楷體"/>
              </w:rPr>
              <w:t>人員合計</w:t>
            </w:r>
          </w:p>
        </w:tc>
        <w:tc>
          <w:tcPr>
            <w:tcW w:w="1182"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2"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c>
          <w:tcPr>
            <w:tcW w:w="1183" w:type="dxa"/>
            <w:tcBorders>
              <w:top w:val="double" w:sz="4" w:space="0" w:color="auto"/>
            </w:tcBorders>
            <w:vAlign w:val="center"/>
          </w:tcPr>
          <w:p w:rsidR="00EA6B39" w:rsidRPr="00164D5E" w:rsidRDefault="00EA6B39" w:rsidP="00EA6B39">
            <w:pPr>
              <w:spacing w:beforeLines="10" w:before="36" w:afterLines="10" w:after="36" w:line="240" w:lineRule="exact"/>
              <w:jc w:val="center"/>
              <w:rPr>
                <w:rFonts w:eastAsia="標楷體"/>
              </w:rPr>
            </w:pPr>
          </w:p>
        </w:tc>
      </w:tr>
    </w:tbl>
    <w:p w:rsidR="00EA6B39" w:rsidRPr="00164D5E" w:rsidRDefault="00EA6B39" w:rsidP="00EA6B39">
      <w:pPr>
        <w:snapToGrid w:val="0"/>
        <w:spacing w:line="240" w:lineRule="exact"/>
        <w:ind w:leftChars="295" w:left="708"/>
        <w:rPr>
          <w:rFonts w:eastAsia="標楷體"/>
          <w:sz w:val="20"/>
        </w:rPr>
      </w:pPr>
      <w:r w:rsidRPr="00164D5E">
        <w:rPr>
          <w:rFonts w:ascii="標楷體" w:eastAsia="標楷體" w:hAnsi="華康中楷體" w:hint="eastAsia"/>
          <w:sz w:val="20"/>
        </w:rPr>
        <w:t>填寫說明：</w:t>
      </w:r>
      <w:r w:rsidRPr="00164D5E">
        <w:rPr>
          <w:rFonts w:eastAsia="標楷體"/>
          <w:sz w:val="20"/>
        </w:rPr>
        <w:t xml:space="preserve">(1) </w:t>
      </w:r>
      <w:r w:rsidRPr="00164D5E">
        <w:rPr>
          <w:rFonts w:eastAsia="標楷體" w:hint="eastAsia"/>
          <w:sz w:val="20"/>
        </w:rPr>
        <w:t>請填寫各類職務人員最高學歷之人數。</w:t>
      </w:r>
    </w:p>
    <w:p w:rsidR="00EA6B39" w:rsidRPr="00164D5E" w:rsidRDefault="00EA6B39" w:rsidP="00EA6B39">
      <w:pPr>
        <w:snapToGrid w:val="0"/>
        <w:spacing w:line="240" w:lineRule="exact"/>
        <w:ind w:leftChars="708" w:left="1699"/>
        <w:rPr>
          <w:rFonts w:eastAsia="標楷體"/>
          <w:sz w:val="20"/>
        </w:rPr>
      </w:pPr>
      <w:r w:rsidRPr="00164D5E">
        <w:rPr>
          <w:rFonts w:eastAsia="標楷體"/>
          <w:sz w:val="20"/>
        </w:rPr>
        <w:t xml:space="preserve">(2) </w:t>
      </w:r>
      <w:r w:rsidRPr="00164D5E">
        <w:rPr>
          <w:rFonts w:eastAsia="標楷體"/>
          <w:sz w:val="20"/>
        </w:rPr>
        <w:t>表格如不敷使用請自行增加列數。</w:t>
      </w:r>
    </w:p>
    <w:p w:rsidR="00EA6B39" w:rsidRPr="00164D5E" w:rsidRDefault="00EA6B39" w:rsidP="00EA6B39">
      <w:pPr>
        <w:widowControl/>
        <w:snapToGrid w:val="0"/>
        <w:spacing w:before="120" w:after="240" w:line="480" w:lineRule="exact"/>
        <w:ind w:left="566" w:hangingChars="202" w:hanging="566"/>
        <w:rPr>
          <w:rFonts w:eastAsia="標楷體"/>
          <w:sz w:val="28"/>
        </w:rPr>
      </w:pPr>
      <w:r w:rsidRPr="00164D5E">
        <w:rPr>
          <w:rFonts w:eastAsia="標楷體" w:hint="eastAsia"/>
          <w:sz w:val="28"/>
        </w:rPr>
        <w:t>三</w:t>
      </w:r>
      <w:r w:rsidRPr="00164D5E">
        <w:rPr>
          <w:rFonts w:eastAsia="標楷體"/>
          <w:sz w:val="28"/>
        </w:rPr>
        <w:t>、無形資產評價案件實績清單：近</w:t>
      </w:r>
      <w:r w:rsidR="00171EA5" w:rsidRPr="00164D5E">
        <w:rPr>
          <w:rFonts w:eastAsia="標楷體" w:hint="eastAsia"/>
          <w:sz w:val="28"/>
        </w:rPr>
        <w:t>二</w:t>
      </w:r>
      <w:r w:rsidRPr="00164D5E">
        <w:rPr>
          <w:rFonts w:eastAsia="標楷體"/>
          <w:sz w:val="28"/>
        </w:rPr>
        <w:t>年內完成</w:t>
      </w:r>
      <w:r w:rsidR="00171EA5" w:rsidRPr="00164D5E">
        <w:rPr>
          <w:rFonts w:eastAsia="標楷體" w:hint="eastAsia"/>
          <w:sz w:val="28"/>
        </w:rPr>
        <w:t>十</w:t>
      </w:r>
      <w:r w:rsidRPr="00164D5E">
        <w:rPr>
          <w:rFonts w:eastAsia="標楷體"/>
          <w:sz w:val="28"/>
        </w:rPr>
        <w:t>案以上</w:t>
      </w:r>
    </w:p>
    <w:tbl>
      <w:tblPr>
        <w:tblW w:w="93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0"/>
        <w:gridCol w:w="3969"/>
        <w:gridCol w:w="1653"/>
        <w:gridCol w:w="1654"/>
        <w:gridCol w:w="1654"/>
      </w:tblGrid>
      <w:tr w:rsidR="00164D5E" w:rsidRPr="00164D5E" w:rsidTr="00EA6B39">
        <w:trPr>
          <w:trHeight w:val="454"/>
        </w:trPr>
        <w:tc>
          <w:tcPr>
            <w:tcW w:w="390" w:type="dxa"/>
            <w:shd w:val="clear" w:color="auto" w:fill="E0E0E0"/>
            <w:vAlign w:val="center"/>
          </w:tcPr>
          <w:p w:rsidR="00EA6B39" w:rsidRPr="00164D5E" w:rsidRDefault="00EA6B39" w:rsidP="00EA6B39">
            <w:pPr>
              <w:snapToGrid w:val="0"/>
              <w:spacing w:line="280" w:lineRule="exact"/>
              <w:jc w:val="center"/>
              <w:rPr>
                <w:rFonts w:eastAsia="標楷體"/>
              </w:rPr>
            </w:pPr>
            <w:r w:rsidRPr="00164D5E">
              <w:rPr>
                <w:rFonts w:eastAsia="標楷體"/>
                <w:sz w:val="22"/>
              </w:rPr>
              <w:t>案次</w:t>
            </w:r>
          </w:p>
        </w:tc>
        <w:tc>
          <w:tcPr>
            <w:tcW w:w="3969" w:type="dxa"/>
            <w:shd w:val="clear" w:color="auto" w:fill="E0E0E0"/>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案件</w:t>
            </w:r>
            <w:r w:rsidRPr="00164D5E">
              <w:rPr>
                <w:rFonts w:eastAsia="標楷體"/>
              </w:rPr>
              <w:t>名稱</w:t>
            </w:r>
          </w:p>
        </w:tc>
        <w:tc>
          <w:tcPr>
            <w:tcW w:w="1653" w:type="dxa"/>
            <w:tcBorders>
              <w:right w:val="single" w:sz="4" w:space="0" w:color="auto"/>
            </w:tcBorders>
            <w:shd w:val="clear" w:color="auto" w:fill="E0E0E0"/>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委任機構</w:t>
            </w:r>
          </w:p>
        </w:tc>
        <w:tc>
          <w:tcPr>
            <w:tcW w:w="1654" w:type="dxa"/>
            <w:tcBorders>
              <w:left w:val="single" w:sz="4" w:space="0" w:color="auto"/>
            </w:tcBorders>
            <w:shd w:val="clear" w:color="auto" w:fill="E0E0E0"/>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評價報告日</w:t>
            </w:r>
          </w:p>
        </w:tc>
        <w:tc>
          <w:tcPr>
            <w:tcW w:w="1654" w:type="dxa"/>
            <w:shd w:val="clear" w:color="auto" w:fill="E0E0E0"/>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評價人員</w:t>
            </w: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rPr>
              <w:t>1</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rPr>
              <w:t>2</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397"/>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rPr>
              <w:t>3</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rPr>
              <w:t>4</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rPr>
              <w:t>5</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6</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7</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8</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9</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r w:rsidR="00164D5E" w:rsidRPr="00164D5E" w:rsidTr="00EA6B39">
        <w:trPr>
          <w:trHeight w:val="454"/>
        </w:trPr>
        <w:tc>
          <w:tcPr>
            <w:tcW w:w="390" w:type="dxa"/>
            <w:vAlign w:val="center"/>
          </w:tcPr>
          <w:p w:rsidR="00EA6B39" w:rsidRPr="00164D5E" w:rsidRDefault="00EA6B39" w:rsidP="00EA6B39">
            <w:pPr>
              <w:snapToGrid w:val="0"/>
              <w:spacing w:line="240" w:lineRule="exact"/>
              <w:jc w:val="center"/>
              <w:rPr>
                <w:rFonts w:eastAsia="標楷體"/>
              </w:rPr>
            </w:pPr>
            <w:r w:rsidRPr="00164D5E">
              <w:rPr>
                <w:rFonts w:eastAsia="標楷體" w:hint="eastAsia"/>
              </w:rPr>
              <w:t>10</w:t>
            </w:r>
          </w:p>
        </w:tc>
        <w:tc>
          <w:tcPr>
            <w:tcW w:w="3969" w:type="dxa"/>
            <w:vAlign w:val="center"/>
          </w:tcPr>
          <w:p w:rsidR="00EA6B39" w:rsidRPr="00164D5E" w:rsidRDefault="00EA6B39" w:rsidP="00EA6B39">
            <w:pPr>
              <w:pStyle w:val="a8"/>
              <w:snapToGrid w:val="0"/>
              <w:spacing w:line="240" w:lineRule="exact"/>
              <w:jc w:val="both"/>
              <w:rPr>
                <w:rFonts w:ascii="Times New Roman"/>
              </w:rPr>
            </w:pPr>
          </w:p>
        </w:tc>
        <w:tc>
          <w:tcPr>
            <w:tcW w:w="1653" w:type="dxa"/>
            <w:tcBorders>
              <w:righ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tcBorders>
              <w:left w:val="single" w:sz="4" w:space="0" w:color="auto"/>
            </w:tcBorders>
            <w:vAlign w:val="center"/>
          </w:tcPr>
          <w:p w:rsidR="00EA6B39" w:rsidRPr="00164D5E" w:rsidRDefault="00EA6B39" w:rsidP="00EA6B39">
            <w:pPr>
              <w:snapToGrid w:val="0"/>
              <w:spacing w:line="240" w:lineRule="exact"/>
              <w:jc w:val="both"/>
              <w:rPr>
                <w:rFonts w:eastAsia="標楷體"/>
              </w:rPr>
            </w:pPr>
          </w:p>
        </w:tc>
        <w:tc>
          <w:tcPr>
            <w:tcW w:w="1654" w:type="dxa"/>
            <w:vAlign w:val="center"/>
          </w:tcPr>
          <w:p w:rsidR="00EA6B39" w:rsidRPr="00164D5E" w:rsidRDefault="00EA6B39" w:rsidP="00EA6B39">
            <w:pPr>
              <w:snapToGrid w:val="0"/>
              <w:spacing w:line="240" w:lineRule="exact"/>
              <w:jc w:val="both"/>
              <w:rPr>
                <w:rFonts w:eastAsia="標楷體"/>
              </w:rPr>
            </w:pPr>
          </w:p>
        </w:tc>
      </w:tr>
    </w:tbl>
    <w:p w:rsidR="00EA6B39" w:rsidRPr="00164D5E" w:rsidRDefault="00EA6B39" w:rsidP="00EA6B39">
      <w:pPr>
        <w:snapToGrid w:val="0"/>
        <w:spacing w:line="240" w:lineRule="exact"/>
        <w:ind w:leftChars="236" w:left="566"/>
        <w:rPr>
          <w:rFonts w:eastAsia="標楷體"/>
          <w:sz w:val="20"/>
        </w:rPr>
      </w:pPr>
      <w:r w:rsidRPr="00164D5E">
        <w:rPr>
          <w:rFonts w:ascii="標楷體" w:eastAsia="標楷體" w:hint="eastAsia"/>
          <w:sz w:val="20"/>
        </w:rPr>
        <w:t>填寫</w:t>
      </w:r>
      <w:r w:rsidRPr="00164D5E">
        <w:rPr>
          <w:rFonts w:ascii="標楷體" w:eastAsia="標楷體" w:hAnsi="華康中楷體" w:hint="eastAsia"/>
          <w:sz w:val="20"/>
        </w:rPr>
        <w:t>說明：</w:t>
      </w:r>
      <w:r w:rsidRPr="00164D5E">
        <w:rPr>
          <w:rFonts w:eastAsia="標楷體"/>
          <w:sz w:val="20"/>
        </w:rPr>
        <w:t xml:space="preserve">(1) </w:t>
      </w:r>
      <w:r w:rsidRPr="00164D5E">
        <w:rPr>
          <w:rFonts w:eastAsia="標楷體"/>
          <w:sz w:val="20"/>
        </w:rPr>
        <w:t>請列</w:t>
      </w:r>
      <w:r w:rsidRPr="00164D5E">
        <w:rPr>
          <w:rFonts w:eastAsia="標楷體" w:hint="eastAsia"/>
          <w:sz w:val="20"/>
        </w:rPr>
        <w:t>出近</w:t>
      </w:r>
      <w:r w:rsidR="00171EA5" w:rsidRPr="00164D5E">
        <w:rPr>
          <w:rFonts w:eastAsia="標楷體" w:hint="eastAsia"/>
          <w:sz w:val="20"/>
        </w:rPr>
        <w:t>二</w:t>
      </w:r>
      <w:r w:rsidRPr="00164D5E">
        <w:rPr>
          <w:rFonts w:eastAsia="標楷體" w:hint="eastAsia"/>
          <w:sz w:val="20"/>
        </w:rPr>
        <w:t>年</w:t>
      </w:r>
      <w:r w:rsidRPr="00164D5E">
        <w:rPr>
          <w:rFonts w:eastAsia="標楷體"/>
          <w:sz w:val="20"/>
        </w:rPr>
        <w:t>代表</w:t>
      </w:r>
      <w:r w:rsidRPr="00164D5E">
        <w:rPr>
          <w:rFonts w:eastAsia="標楷體" w:hint="eastAsia"/>
          <w:sz w:val="20"/>
        </w:rPr>
        <w:t>性</w:t>
      </w:r>
      <w:r w:rsidRPr="00164D5E">
        <w:rPr>
          <w:rFonts w:eastAsia="標楷體"/>
          <w:sz w:val="20"/>
        </w:rPr>
        <w:t>評價案件</w:t>
      </w:r>
      <w:r w:rsidRPr="00164D5E">
        <w:rPr>
          <w:rFonts w:eastAsia="標楷體" w:hint="eastAsia"/>
          <w:sz w:val="20"/>
        </w:rPr>
        <w:t>至少</w:t>
      </w:r>
      <w:r w:rsidR="00171EA5" w:rsidRPr="00164D5E">
        <w:rPr>
          <w:rFonts w:eastAsia="標楷體" w:hint="eastAsia"/>
          <w:sz w:val="20"/>
        </w:rPr>
        <w:t>十</w:t>
      </w:r>
      <w:r w:rsidRPr="00164D5E">
        <w:rPr>
          <w:rFonts w:eastAsia="標楷體" w:hint="eastAsia"/>
          <w:sz w:val="20"/>
        </w:rPr>
        <w:t>案。</w:t>
      </w:r>
    </w:p>
    <w:p w:rsidR="00EA6B39" w:rsidRPr="00164D5E" w:rsidRDefault="00EA6B39" w:rsidP="00EA6B39">
      <w:pPr>
        <w:snapToGrid w:val="0"/>
        <w:spacing w:line="240" w:lineRule="exact"/>
        <w:ind w:leftChars="649" w:left="1842" w:hangingChars="142" w:hanging="284"/>
        <w:rPr>
          <w:rFonts w:eastAsia="標楷體"/>
          <w:sz w:val="20"/>
        </w:rPr>
      </w:pPr>
      <w:r w:rsidRPr="00164D5E">
        <w:rPr>
          <w:rFonts w:eastAsia="標楷體"/>
          <w:sz w:val="20"/>
        </w:rPr>
        <w:t xml:space="preserve">(2) </w:t>
      </w:r>
      <w:r w:rsidRPr="00164D5E">
        <w:rPr>
          <w:rFonts w:eastAsia="標楷體" w:hint="eastAsia"/>
          <w:sz w:val="20"/>
        </w:rPr>
        <w:t>每案須檢附評價報告影本；評價報告之製作應符合中華民國會計研究發展基金會所公開之評價準則公報第</w:t>
      </w:r>
      <w:r w:rsidR="00171EA5" w:rsidRPr="00164D5E">
        <w:rPr>
          <w:rFonts w:eastAsia="標楷體" w:hint="eastAsia"/>
          <w:sz w:val="20"/>
        </w:rPr>
        <w:t>三</w:t>
      </w:r>
      <w:r w:rsidRPr="00164D5E">
        <w:rPr>
          <w:rFonts w:eastAsia="標楷體" w:hint="eastAsia"/>
          <w:sz w:val="20"/>
        </w:rPr>
        <w:t>號評價報告準則相關規範。</w:t>
      </w:r>
    </w:p>
    <w:p w:rsidR="00EA6B39" w:rsidRPr="00164D5E" w:rsidRDefault="00EA6B39" w:rsidP="00EA6B39">
      <w:pPr>
        <w:snapToGrid w:val="0"/>
        <w:spacing w:line="240" w:lineRule="exact"/>
        <w:ind w:leftChars="649" w:left="1842" w:rightChars="94" w:right="226" w:hangingChars="142" w:hanging="284"/>
        <w:jc w:val="both"/>
        <w:rPr>
          <w:rFonts w:eastAsia="標楷體"/>
          <w:sz w:val="20"/>
        </w:rPr>
      </w:pPr>
      <w:r w:rsidRPr="00164D5E">
        <w:rPr>
          <w:rFonts w:eastAsia="標楷體" w:hint="eastAsia"/>
          <w:sz w:val="20"/>
        </w:rPr>
        <w:t xml:space="preserve">(3) </w:t>
      </w:r>
      <w:r w:rsidRPr="00164D5E">
        <w:rPr>
          <w:rFonts w:eastAsia="標楷體" w:hint="eastAsia"/>
          <w:sz w:val="20"/>
        </w:rPr>
        <w:t>若評價報告內容含有機密資訊者可加以遮蓋後提供，但仍須於審議會審查時說明該案之評</w:t>
      </w:r>
      <w:r w:rsidRPr="00164D5E">
        <w:rPr>
          <w:rFonts w:eastAsia="標楷體" w:hint="eastAsia"/>
          <w:sz w:val="20"/>
        </w:rPr>
        <w:lastRenderedPageBreak/>
        <w:t>價執行流程及方式。</w:t>
      </w:r>
    </w:p>
    <w:p w:rsidR="00EA6B39" w:rsidRPr="00164D5E" w:rsidRDefault="00EA6B39" w:rsidP="00EA6B39">
      <w:pPr>
        <w:snapToGrid w:val="0"/>
        <w:spacing w:line="240" w:lineRule="exact"/>
        <w:ind w:leftChars="531" w:left="1274" w:rightChars="153" w:right="367" w:firstLineChars="142" w:firstLine="284"/>
        <w:rPr>
          <w:rFonts w:eastAsia="標楷體"/>
          <w:sz w:val="28"/>
        </w:rPr>
      </w:pPr>
      <w:r w:rsidRPr="00164D5E">
        <w:rPr>
          <w:rFonts w:eastAsia="標楷體" w:hint="eastAsia"/>
          <w:sz w:val="20"/>
        </w:rPr>
        <w:t xml:space="preserve">(4) </w:t>
      </w:r>
      <w:r w:rsidRPr="00164D5E">
        <w:rPr>
          <w:rFonts w:eastAsia="標楷體"/>
          <w:sz w:val="20"/>
        </w:rPr>
        <w:t>表格如不敷使用請自行增加列數。</w:t>
      </w:r>
    </w:p>
    <w:p w:rsidR="00EA6B39" w:rsidRPr="00164D5E" w:rsidRDefault="00EA6B39" w:rsidP="00EA6B39">
      <w:pPr>
        <w:widowControl/>
        <w:snapToGrid w:val="0"/>
        <w:spacing w:before="240" w:after="120" w:line="400" w:lineRule="exact"/>
        <w:ind w:left="566" w:hangingChars="202" w:hanging="566"/>
        <w:jc w:val="both"/>
        <w:rPr>
          <w:rFonts w:eastAsia="標楷體"/>
          <w:sz w:val="28"/>
        </w:rPr>
      </w:pPr>
      <w:r w:rsidRPr="00164D5E">
        <w:rPr>
          <w:rFonts w:eastAsia="標楷體" w:hint="eastAsia"/>
          <w:sz w:val="28"/>
        </w:rPr>
        <w:t>四</w:t>
      </w:r>
      <w:r w:rsidRPr="00164D5E">
        <w:rPr>
          <w:rFonts w:eastAsia="標楷體"/>
          <w:sz w:val="28"/>
        </w:rPr>
        <w:t>、所屬評價人員參與經濟部舉辦或認可之訓練課程時數：近</w:t>
      </w:r>
      <w:r w:rsidR="00171EA5" w:rsidRPr="00164D5E">
        <w:rPr>
          <w:rFonts w:eastAsia="標楷體" w:hint="eastAsia"/>
          <w:sz w:val="28"/>
        </w:rPr>
        <w:t>二</w:t>
      </w:r>
      <w:r w:rsidRPr="00164D5E">
        <w:rPr>
          <w:rFonts w:eastAsia="標楷體"/>
          <w:sz w:val="28"/>
        </w:rPr>
        <w:t>年內完成</w:t>
      </w:r>
      <w:r w:rsidR="00171EA5" w:rsidRPr="00164D5E">
        <w:rPr>
          <w:rFonts w:eastAsia="標楷體" w:hint="eastAsia"/>
          <w:sz w:val="28"/>
        </w:rPr>
        <w:t>二十</w:t>
      </w:r>
      <w:r w:rsidRPr="00164D5E">
        <w:rPr>
          <w:rFonts w:eastAsia="標楷體"/>
          <w:sz w:val="28"/>
        </w:rPr>
        <w:t>小時以上</w:t>
      </w:r>
      <w:r w:rsidRPr="00164D5E">
        <w:rPr>
          <w:rFonts w:eastAsia="標楷體" w:hint="eastAsia"/>
          <w:sz w:val="28"/>
        </w:rPr>
        <w:t>，及所屬評價人員依「無形資產評價人員及機構登錄管理辦法」完成登錄之統計資料</w:t>
      </w:r>
      <w:r w:rsidRPr="00164D5E">
        <w:rPr>
          <w:rFonts w:eastAsia="標楷體" w:hint="eastAsia"/>
          <w:sz w:val="28"/>
        </w:rPr>
        <w:t>(</w:t>
      </w:r>
      <w:r w:rsidRPr="00164D5E">
        <w:rPr>
          <w:rFonts w:eastAsia="標楷體" w:hint="eastAsia"/>
          <w:sz w:val="28"/>
        </w:rPr>
        <w:t>至少一名</w:t>
      </w:r>
      <w:r w:rsidRPr="00164D5E">
        <w:rPr>
          <w:rFonts w:eastAsia="標楷體" w:hint="eastAsia"/>
          <w:sz w:val="28"/>
        </w:rPr>
        <w:t>)</w:t>
      </w:r>
    </w:p>
    <w:tbl>
      <w:tblPr>
        <w:tblW w:w="89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3"/>
        <w:gridCol w:w="2973"/>
      </w:tblGrid>
      <w:tr w:rsidR="00164D5E" w:rsidRPr="00164D5E" w:rsidTr="00EA6B39">
        <w:trPr>
          <w:trHeight w:val="406"/>
        </w:trPr>
        <w:tc>
          <w:tcPr>
            <w:tcW w:w="2971" w:type="dxa"/>
            <w:shd w:val="clear" w:color="auto" w:fill="D9D9D9"/>
            <w:vAlign w:val="center"/>
          </w:tcPr>
          <w:p w:rsidR="00EA6B39" w:rsidRPr="00164D5E" w:rsidRDefault="00EA6B39" w:rsidP="00EA6B39">
            <w:pPr>
              <w:snapToGrid w:val="0"/>
              <w:spacing w:line="360" w:lineRule="exact"/>
              <w:jc w:val="center"/>
              <w:rPr>
                <w:rFonts w:ascii="標楷體" w:eastAsia="標楷體" w:hAnsi="標楷體"/>
              </w:rPr>
            </w:pPr>
            <w:r w:rsidRPr="00164D5E">
              <w:rPr>
                <w:rFonts w:ascii="標楷體" w:eastAsia="標楷體" w:hAnsi="標楷體"/>
              </w:rPr>
              <w:t>姓名</w:t>
            </w:r>
          </w:p>
        </w:tc>
        <w:tc>
          <w:tcPr>
            <w:tcW w:w="2973" w:type="dxa"/>
            <w:shd w:val="clear" w:color="auto" w:fill="D9D9D9"/>
            <w:vAlign w:val="center"/>
          </w:tcPr>
          <w:p w:rsidR="00EA6B39" w:rsidRPr="00164D5E" w:rsidRDefault="00EA6B39" w:rsidP="00EA6B39">
            <w:pPr>
              <w:snapToGrid w:val="0"/>
              <w:spacing w:line="360" w:lineRule="exact"/>
              <w:jc w:val="center"/>
              <w:rPr>
                <w:rFonts w:ascii="標楷體" w:eastAsia="標楷體" w:hAnsi="標楷體"/>
              </w:rPr>
            </w:pPr>
            <w:r w:rsidRPr="00164D5E">
              <w:rPr>
                <w:rFonts w:ascii="標楷體" w:eastAsia="標楷體" w:hAnsi="標楷體" w:hint="eastAsia"/>
              </w:rPr>
              <w:t>登錄證號</w:t>
            </w:r>
          </w:p>
        </w:tc>
        <w:tc>
          <w:tcPr>
            <w:tcW w:w="2973" w:type="dxa"/>
            <w:shd w:val="clear" w:color="auto" w:fill="D9D9D9"/>
            <w:vAlign w:val="center"/>
          </w:tcPr>
          <w:p w:rsidR="00EA6B39" w:rsidRPr="00164D5E" w:rsidRDefault="00EA6B39" w:rsidP="00EA6B39">
            <w:pPr>
              <w:snapToGrid w:val="0"/>
              <w:spacing w:line="360" w:lineRule="exact"/>
              <w:jc w:val="center"/>
              <w:rPr>
                <w:rFonts w:ascii="標楷體" w:eastAsia="標楷體" w:hAnsi="標楷體"/>
              </w:rPr>
            </w:pPr>
            <w:r w:rsidRPr="00164D5E">
              <w:rPr>
                <w:rFonts w:ascii="標楷體" w:eastAsia="標楷體" w:hAnsi="標楷體" w:hint="eastAsia"/>
              </w:rPr>
              <w:t>登錄日期</w:t>
            </w:r>
          </w:p>
        </w:tc>
      </w:tr>
      <w:tr w:rsidR="00164D5E" w:rsidRPr="00164D5E" w:rsidTr="00EA6B39">
        <w:trPr>
          <w:trHeight w:val="406"/>
        </w:trPr>
        <w:tc>
          <w:tcPr>
            <w:tcW w:w="2971" w:type="dxa"/>
            <w:shd w:val="clear" w:color="auto" w:fill="auto"/>
            <w:vAlign w:val="center"/>
          </w:tcPr>
          <w:p w:rsidR="00EA6B39" w:rsidRPr="00164D5E" w:rsidRDefault="00EA6B39" w:rsidP="00EA6B39">
            <w:pPr>
              <w:jc w:val="center"/>
              <w:rPr>
                <w:rFonts w:eastAsia="標楷體"/>
              </w:rPr>
            </w:pPr>
            <w:r w:rsidRPr="00164D5E">
              <w:rPr>
                <w:rFonts w:eastAsia="標楷體"/>
              </w:rPr>
              <w:t>A</w:t>
            </w:r>
          </w:p>
        </w:tc>
        <w:tc>
          <w:tcPr>
            <w:tcW w:w="2973" w:type="dxa"/>
            <w:shd w:val="clear" w:color="auto" w:fill="auto"/>
          </w:tcPr>
          <w:p w:rsidR="00EA6B39" w:rsidRPr="00164D5E" w:rsidRDefault="00EA6B39" w:rsidP="00EA6B39">
            <w:pPr>
              <w:jc w:val="center"/>
              <w:rPr>
                <w:rFonts w:eastAsia="標楷體"/>
              </w:rPr>
            </w:pPr>
          </w:p>
        </w:tc>
        <w:tc>
          <w:tcPr>
            <w:tcW w:w="2973" w:type="dxa"/>
            <w:shd w:val="clear" w:color="auto" w:fill="auto"/>
            <w:vAlign w:val="center"/>
          </w:tcPr>
          <w:p w:rsidR="00EA6B39" w:rsidRPr="00164D5E" w:rsidRDefault="00EA6B39" w:rsidP="00EA6B39">
            <w:pPr>
              <w:jc w:val="center"/>
              <w:rPr>
                <w:rFonts w:eastAsia="標楷體"/>
              </w:rPr>
            </w:pPr>
          </w:p>
        </w:tc>
      </w:tr>
      <w:tr w:rsidR="00164D5E" w:rsidRPr="00164D5E" w:rsidTr="00EA6B39">
        <w:trPr>
          <w:trHeight w:val="406"/>
        </w:trPr>
        <w:tc>
          <w:tcPr>
            <w:tcW w:w="2971" w:type="dxa"/>
            <w:shd w:val="clear" w:color="auto" w:fill="auto"/>
            <w:vAlign w:val="center"/>
          </w:tcPr>
          <w:p w:rsidR="00EA6B39" w:rsidRPr="00164D5E" w:rsidRDefault="00EA6B39" w:rsidP="00EA6B39">
            <w:pPr>
              <w:jc w:val="center"/>
              <w:rPr>
                <w:rFonts w:eastAsia="標楷體"/>
              </w:rPr>
            </w:pPr>
            <w:r w:rsidRPr="00164D5E">
              <w:rPr>
                <w:rFonts w:eastAsia="標楷體"/>
              </w:rPr>
              <w:t>B</w:t>
            </w:r>
          </w:p>
        </w:tc>
        <w:tc>
          <w:tcPr>
            <w:tcW w:w="2973" w:type="dxa"/>
            <w:shd w:val="clear" w:color="auto" w:fill="auto"/>
          </w:tcPr>
          <w:p w:rsidR="00EA6B39" w:rsidRPr="00164D5E" w:rsidRDefault="00EA6B39" w:rsidP="00EA6B39">
            <w:pPr>
              <w:jc w:val="center"/>
              <w:rPr>
                <w:rFonts w:eastAsia="標楷體"/>
              </w:rPr>
            </w:pPr>
          </w:p>
        </w:tc>
        <w:tc>
          <w:tcPr>
            <w:tcW w:w="2973" w:type="dxa"/>
            <w:shd w:val="clear" w:color="auto" w:fill="auto"/>
            <w:vAlign w:val="center"/>
          </w:tcPr>
          <w:p w:rsidR="00EA6B39" w:rsidRPr="00164D5E" w:rsidRDefault="00EA6B39" w:rsidP="00EA6B39">
            <w:pPr>
              <w:jc w:val="center"/>
              <w:rPr>
                <w:rFonts w:eastAsia="標楷體"/>
              </w:rPr>
            </w:pPr>
          </w:p>
        </w:tc>
      </w:tr>
      <w:tr w:rsidR="00164D5E" w:rsidRPr="00164D5E" w:rsidTr="00EA6B39">
        <w:trPr>
          <w:trHeight w:val="406"/>
        </w:trPr>
        <w:tc>
          <w:tcPr>
            <w:tcW w:w="2971" w:type="dxa"/>
            <w:shd w:val="clear" w:color="auto" w:fill="auto"/>
            <w:vAlign w:val="center"/>
          </w:tcPr>
          <w:p w:rsidR="00EA6B39" w:rsidRPr="00164D5E" w:rsidRDefault="00EA6B39" w:rsidP="00EA6B39">
            <w:pPr>
              <w:jc w:val="center"/>
              <w:rPr>
                <w:rFonts w:eastAsia="標楷體"/>
              </w:rPr>
            </w:pPr>
            <w:r w:rsidRPr="00164D5E">
              <w:rPr>
                <w:rFonts w:eastAsia="標楷體"/>
              </w:rPr>
              <w:t>C</w:t>
            </w:r>
          </w:p>
        </w:tc>
        <w:tc>
          <w:tcPr>
            <w:tcW w:w="2973" w:type="dxa"/>
            <w:shd w:val="clear" w:color="auto" w:fill="auto"/>
          </w:tcPr>
          <w:p w:rsidR="00EA6B39" w:rsidRPr="00164D5E" w:rsidRDefault="00EA6B39" w:rsidP="00EA6B39">
            <w:pPr>
              <w:jc w:val="center"/>
              <w:rPr>
                <w:rFonts w:eastAsia="標楷體"/>
              </w:rPr>
            </w:pPr>
          </w:p>
        </w:tc>
        <w:tc>
          <w:tcPr>
            <w:tcW w:w="2973" w:type="dxa"/>
            <w:shd w:val="clear" w:color="auto" w:fill="auto"/>
            <w:vAlign w:val="center"/>
          </w:tcPr>
          <w:p w:rsidR="00EA6B39" w:rsidRPr="00164D5E" w:rsidRDefault="00EA6B39" w:rsidP="00EA6B39">
            <w:pPr>
              <w:jc w:val="center"/>
              <w:rPr>
                <w:rFonts w:eastAsia="標楷體"/>
              </w:rPr>
            </w:pPr>
          </w:p>
        </w:tc>
      </w:tr>
    </w:tbl>
    <w:p w:rsidR="00EA6B39" w:rsidRPr="00164D5E" w:rsidRDefault="00EA6B39" w:rsidP="00EA6B39">
      <w:pPr>
        <w:snapToGrid w:val="0"/>
        <w:spacing w:line="240" w:lineRule="exact"/>
        <w:ind w:leftChars="236" w:left="1840" w:rightChars="35" w:right="84" w:hangingChars="637" w:hanging="1274"/>
        <w:rPr>
          <w:rFonts w:eastAsia="標楷體"/>
          <w:sz w:val="20"/>
        </w:rPr>
      </w:pPr>
      <w:r w:rsidRPr="00164D5E">
        <w:rPr>
          <w:rFonts w:ascii="標楷體" w:eastAsia="標楷體" w:hAnsi="華康中楷體"/>
          <w:sz w:val="20"/>
        </w:rPr>
        <w:t>填</w:t>
      </w:r>
      <w:r w:rsidRPr="00164D5E">
        <w:rPr>
          <w:rFonts w:ascii="標楷體" w:eastAsia="標楷體" w:hAnsi="華康中楷體" w:hint="eastAsia"/>
          <w:sz w:val="20"/>
        </w:rPr>
        <w:t>寫</w:t>
      </w:r>
      <w:r w:rsidRPr="00164D5E">
        <w:rPr>
          <w:rFonts w:ascii="標楷體" w:eastAsia="標楷體" w:hAnsi="華康中楷體"/>
          <w:sz w:val="20"/>
        </w:rPr>
        <w:t>說明：</w:t>
      </w:r>
      <w:r w:rsidRPr="00164D5E">
        <w:rPr>
          <w:rFonts w:eastAsia="標楷體"/>
          <w:sz w:val="20"/>
        </w:rPr>
        <w:t xml:space="preserve">(1) </w:t>
      </w:r>
      <w:r w:rsidRPr="00164D5E">
        <w:rPr>
          <w:rFonts w:eastAsia="標楷體" w:hint="eastAsia"/>
          <w:sz w:val="20"/>
        </w:rPr>
        <w:t>每人均須</w:t>
      </w:r>
      <w:r w:rsidRPr="00164D5E">
        <w:rPr>
          <w:rFonts w:eastAsia="標楷體"/>
          <w:sz w:val="20"/>
          <w:szCs w:val="20"/>
        </w:rPr>
        <w:t>檢附：</w:t>
      </w:r>
      <w:r w:rsidRPr="00164D5E">
        <w:rPr>
          <w:rFonts w:eastAsia="標楷體"/>
          <w:sz w:val="20"/>
          <w:szCs w:val="20"/>
        </w:rPr>
        <w:t>(a)</w:t>
      </w:r>
      <w:r w:rsidRPr="00164D5E">
        <w:rPr>
          <w:rFonts w:eastAsia="標楷體"/>
          <w:sz w:val="20"/>
          <w:szCs w:val="20"/>
        </w:rPr>
        <w:t>完成登錄之證明文件影本</w:t>
      </w:r>
      <w:r w:rsidRPr="00164D5E">
        <w:rPr>
          <w:rFonts w:eastAsia="標楷體" w:hint="eastAsia"/>
          <w:sz w:val="20"/>
          <w:szCs w:val="20"/>
        </w:rPr>
        <w:t>，及</w:t>
      </w:r>
      <w:r w:rsidRPr="00164D5E">
        <w:rPr>
          <w:rFonts w:eastAsia="標楷體"/>
          <w:sz w:val="20"/>
          <w:szCs w:val="20"/>
        </w:rPr>
        <w:t>(b)</w:t>
      </w:r>
      <w:r w:rsidRPr="00164D5E">
        <w:rPr>
          <w:rFonts w:eastAsia="標楷體" w:hint="eastAsia"/>
          <w:sz w:val="20"/>
          <w:szCs w:val="20"/>
        </w:rPr>
        <w:t>任職於申請機構之在職證明。</w:t>
      </w:r>
    </w:p>
    <w:p w:rsidR="00EA6B39" w:rsidRPr="00164D5E" w:rsidRDefault="00EA6B39" w:rsidP="00EA6B39">
      <w:pPr>
        <w:snapToGrid w:val="0"/>
        <w:spacing w:after="240" w:line="240" w:lineRule="exact"/>
        <w:ind w:leftChars="649" w:left="2408" w:hangingChars="425" w:hanging="850"/>
        <w:rPr>
          <w:rFonts w:eastAsia="標楷體"/>
          <w:sz w:val="20"/>
          <w:szCs w:val="20"/>
        </w:rPr>
      </w:pPr>
      <w:r w:rsidRPr="00164D5E">
        <w:rPr>
          <w:rFonts w:eastAsia="標楷體"/>
          <w:sz w:val="20"/>
        </w:rPr>
        <w:t xml:space="preserve">(2) </w:t>
      </w:r>
      <w:r w:rsidRPr="00164D5E">
        <w:rPr>
          <w:rFonts w:eastAsia="標楷體"/>
          <w:sz w:val="20"/>
          <w:szCs w:val="20"/>
        </w:rPr>
        <w:t>表格如不敷使用請自行增加列數。</w:t>
      </w:r>
    </w:p>
    <w:p w:rsidR="00EA6B39" w:rsidRPr="00164D5E" w:rsidRDefault="00EA6B39" w:rsidP="00EA6B39">
      <w:pPr>
        <w:widowControl/>
        <w:snapToGrid w:val="0"/>
        <w:spacing w:before="240"/>
        <w:rPr>
          <w:rFonts w:ascii="標楷體" w:eastAsia="標楷體"/>
          <w:sz w:val="28"/>
        </w:rPr>
      </w:pPr>
      <w:r w:rsidRPr="00164D5E">
        <w:rPr>
          <w:rFonts w:ascii="標楷體" w:eastAsia="標楷體" w:hint="eastAsia"/>
          <w:sz w:val="28"/>
        </w:rPr>
        <w:t>五、評價專業領域</w:t>
      </w:r>
      <w:r w:rsidRPr="00164D5E">
        <w:rPr>
          <w:rFonts w:ascii="標楷體" w:eastAsia="標楷體" w:hint="eastAsia"/>
        </w:rPr>
        <w:t>(可複選，請依檢附的評價報告之評價標的領域勾選)</w:t>
      </w:r>
    </w:p>
    <w:p w:rsidR="00EA6B39" w:rsidRPr="00164D5E" w:rsidRDefault="00EA6B39" w:rsidP="00EA6B39">
      <w:pPr>
        <w:snapToGrid w:val="0"/>
        <w:spacing w:line="440" w:lineRule="exact"/>
        <w:ind w:firstLineChars="202" w:firstLine="566"/>
        <w:rPr>
          <w:rFonts w:ascii="標楷體" w:eastAsia="標楷體" w:hAnsi="標楷體"/>
          <w:sz w:val="28"/>
        </w:rPr>
      </w:pPr>
      <w:r w:rsidRPr="00164D5E">
        <w:rPr>
          <w:rFonts w:ascii="標楷體" w:eastAsia="標楷體" w:hAnsi="標楷體" w:hint="eastAsia"/>
          <w:sz w:val="28"/>
        </w:rPr>
        <w:t>□ 與行銷相關之無形資產：</w:t>
      </w:r>
    </w:p>
    <w:p w:rsidR="00EA6B39" w:rsidRPr="00164D5E" w:rsidRDefault="00EA6B39" w:rsidP="00EA6B39">
      <w:pPr>
        <w:snapToGrid w:val="0"/>
        <w:spacing w:line="440" w:lineRule="exact"/>
        <w:ind w:firstLineChars="202" w:firstLine="566"/>
        <w:rPr>
          <w:rFonts w:ascii="標楷體" w:eastAsia="標楷體" w:hAnsi="標楷體"/>
        </w:rPr>
      </w:pPr>
      <w:r w:rsidRPr="00164D5E">
        <w:rPr>
          <w:rFonts w:ascii="標楷體" w:eastAsia="標楷體" w:hAnsi="標楷體" w:hint="eastAsia"/>
          <w:sz w:val="28"/>
        </w:rPr>
        <w:t xml:space="preserve">   </w:t>
      </w:r>
      <w:r w:rsidRPr="00164D5E">
        <w:rPr>
          <w:rFonts w:ascii="標楷體" w:eastAsia="標楷體" w:hAnsi="標楷體" w:hint="eastAsia"/>
        </w:rPr>
        <w:t>□ 商標    □ 商品外觀    □ 網域名稱    □ 競業禁止契約    □ 其他______</w:t>
      </w:r>
    </w:p>
    <w:p w:rsidR="00EA6B39" w:rsidRPr="00164D5E" w:rsidRDefault="00EA6B39" w:rsidP="00EA6B39">
      <w:pPr>
        <w:snapToGrid w:val="0"/>
        <w:spacing w:line="440" w:lineRule="exact"/>
        <w:ind w:firstLineChars="202" w:firstLine="566"/>
        <w:rPr>
          <w:rFonts w:ascii="標楷體" w:eastAsia="標楷體" w:hAnsi="標楷體"/>
          <w:sz w:val="28"/>
        </w:rPr>
      </w:pPr>
      <w:r w:rsidRPr="00164D5E">
        <w:rPr>
          <w:rFonts w:ascii="標楷體" w:eastAsia="標楷體" w:hAnsi="標楷體" w:hint="eastAsia"/>
          <w:sz w:val="28"/>
        </w:rPr>
        <w:t>□ 與客戶或供應商相關之無形資產：</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xml:space="preserve">□ 服務或供貨之協議  □ 授權及權利金協議    □ 未履約之訂單 </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聘僱契約          □ 客戶關係            □ 其他________</w:t>
      </w:r>
    </w:p>
    <w:p w:rsidR="00EA6B39" w:rsidRPr="00164D5E" w:rsidRDefault="00EA6B39" w:rsidP="00EA6B39">
      <w:pPr>
        <w:snapToGrid w:val="0"/>
        <w:spacing w:line="440" w:lineRule="exact"/>
        <w:ind w:firstLineChars="202" w:firstLine="566"/>
        <w:rPr>
          <w:rFonts w:ascii="標楷體" w:eastAsia="標楷體" w:hAnsi="標楷體"/>
          <w:sz w:val="28"/>
        </w:rPr>
      </w:pPr>
      <w:r w:rsidRPr="00164D5E">
        <w:rPr>
          <w:rFonts w:ascii="標楷體" w:eastAsia="標楷體" w:hAnsi="標楷體" w:hint="eastAsia"/>
          <w:sz w:val="28"/>
        </w:rPr>
        <w:t>□ 與技術相關之無形資產：</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xml:space="preserve">□ 資訊與通訊   □ 電子與光電    □ 生技與醫藥    □ 材料化工與奈米    </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xml:space="preserve">□ 金屬與機械    □ 運輸工具     □ 國防與航空    □ 先進製造與系統 </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能源與環境    □ 其他______</w:t>
      </w:r>
    </w:p>
    <w:p w:rsidR="00EA6B39" w:rsidRPr="00164D5E" w:rsidRDefault="00EA6B39" w:rsidP="00EA6B39">
      <w:pPr>
        <w:snapToGrid w:val="0"/>
        <w:spacing w:line="440" w:lineRule="exact"/>
        <w:ind w:firstLineChars="202" w:firstLine="566"/>
        <w:rPr>
          <w:rFonts w:ascii="標楷體" w:eastAsia="標楷體" w:hAnsi="標楷體"/>
          <w:sz w:val="28"/>
        </w:rPr>
      </w:pPr>
      <w:r w:rsidRPr="00164D5E">
        <w:rPr>
          <w:rFonts w:ascii="標楷體" w:eastAsia="標楷體" w:hAnsi="標楷體" w:hint="eastAsia"/>
          <w:sz w:val="28"/>
        </w:rPr>
        <w:t>□ 與文創相關之無形資產：</w:t>
      </w:r>
    </w:p>
    <w:p w:rsidR="00EA6B39" w:rsidRPr="00164D5E" w:rsidRDefault="00EA6B39" w:rsidP="00EA6B39">
      <w:pPr>
        <w:snapToGrid w:val="0"/>
        <w:spacing w:line="440" w:lineRule="exact"/>
        <w:ind w:leftChars="413" w:left="992" w:hanging="1"/>
        <w:rPr>
          <w:rFonts w:ascii="標楷體" w:eastAsia="標楷體" w:hAnsi="標楷體"/>
        </w:rPr>
      </w:pPr>
      <w:r w:rsidRPr="00164D5E">
        <w:rPr>
          <w:rFonts w:ascii="標楷體" w:eastAsia="標楷體" w:hAnsi="標楷體" w:hint="eastAsia"/>
        </w:rPr>
        <w:t>□ 電影    □ 視覺藝術    □ 音樂及表演藝術    □ 設計    □ 數位內容    □ 其他______</w:t>
      </w:r>
    </w:p>
    <w:p w:rsidR="00EA6B39" w:rsidRPr="00164D5E" w:rsidRDefault="00EA6B39" w:rsidP="00EA6B39">
      <w:pPr>
        <w:widowControl/>
        <w:spacing w:before="240"/>
        <w:rPr>
          <w:rFonts w:ascii="標楷體" w:eastAsia="標楷體"/>
          <w:sz w:val="28"/>
        </w:rPr>
      </w:pPr>
      <w:r w:rsidRPr="00164D5E">
        <w:rPr>
          <w:rFonts w:ascii="標楷體" w:eastAsia="標楷體" w:hint="eastAsia"/>
          <w:sz w:val="28"/>
        </w:rPr>
        <w:t>六、專業領域評價人員統計</w:t>
      </w:r>
    </w:p>
    <w:tbl>
      <w:tblPr>
        <w:tblW w:w="9240"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1276"/>
        <w:gridCol w:w="1105"/>
        <w:gridCol w:w="1105"/>
        <w:gridCol w:w="1105"/>
        <w:gridCol w:w="1105"/>
      </w:tblGrid>
      <w:tr w:rsidR="00164D5E" w:rsidRPr="00164D5E" w:rsidTr="00EA6B39">
        <w:trPr>
          <w:cantSplit/>
          <w:trHeight w:val="112"/>
        </w:trPr>
        <w:tc>
          <w:tcPr>
            <w:tcW w:w="3544" w:type="dxa"/>
            <w:vMerge w:val="restart"/>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r w:rsidRPr="00164D5E">
              <w:rPr>
                <w:rFonts w:eastAsia="標楷體" w:hint="eastAsia"/>
              </w:rPr>
              <w:t>評價專業領域</w:t>
            </w:r>
          </w:p>
        </w:tc>
        <w:tc>
          <w:tcPr>
            <w:tcW w:w="1276" w:type="dxa"/>
            <w:vMerge w:val="restart"/>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r w:rsidRPr="00164D5E">
              <w:rPr>
                <w:rFonts w:eastAsia="標楷體" w:hAnsi="標楷體"/>
              </w:rPr>
              <w:t>人數</w:t>
            </w:r>
          </w:p>
        </w:tc>
        <w:tc>
          <w:tcPr>
            <w:tcW w:w="4420" w:type="dxa"/>
            <w:gridSpan w:val="4"/>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r w:rsidRPr="00164D5E">
              <w:rPr>
                <w:rFonts w:eastAsia="標楷體" w:hAnsi="標楷體"/>
              </w:rPr>
              <w:t>工作年資統計</w:t>
            </w:r>
            <w:r w:rsidRPr="00164D5E">
              <w:rPr>
                <w:rFonts w:eastAsia="標楷體"/>
              </w:rPr>
              <w:t>(</w:t>
            </w:r>
            <w:r w:rsidRPr="00164D5E">
              <w:rPr>
                <w:rFonts w:eastAsia="標楷體" w:hAnsi="標楷體"/>
              </w:rPr>
              <w:t>人</w:t>
            </w:r>
            <w:r w:rsidRPr="00164D5E">
              <w:rPr>
                <w:rFonts w:eastAsia="標楷體"/>
              </w:rPr>
              <w:t>)</w:t>
            </w:r>
          </w:p>
        </w:tc>
      </w:tr>
      <w:tr w:rsidR="00164D5E" w:rsidRPr="00164D5E" w:rsidTr="00EA6B39">
        <w:trPr>
          <w:cantSplit/>
          <w:trHeight w:val="112"/>
        </w:trPr>
        <w:tc>
          <w:tcPr>
            <w:tcW w:w="3544" w:type="dxa"/>
            <w:vMerge/>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p>
        </w:tc>
        <w:tc>
          <w:tcPr>
            <w:tcW w:w="1276" w:type="dxa"/>
            <w:vMerge/>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p>
        </w:tc>
        <w:tc>
          <w:tcPr>
            <w:tcW w:w="1105" w:type="dxa"/>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r w:rsidRPr="00164D5E">
              <w:rPr>
                <w:rFonts w:eastAsia="標楷體" w:hAnsi="標楷體"/>
              </w:rPr>
              <w:t>≦</w:t>
            </w:r>
            <w:r w:rsidR="00171EA5" w:rsidRPr="00164D5E">
              <w:rPr>
                <w:rFonts w:eastAsia="標楷體" w:hint="eastAsia"/>
              </w:rPr>
              <w:t>三</w:t>
            </w:r>
            <w:r w:rsidRPr="00164D5E">
              <w:rPr>
                <w:rFonts w:eastAsia="標楷體" w:hAnsi="標楷體"/>
              </w:rPr>
              <w:t>年</w:t>
            </w:r>
          </w:p>
        </w:tc>
        <w:tc>
          <w:tcPr>
            <w:tcW w:w="1105" w:type="dxa"/>
            <w:shd w:val="clear" w:color="auto" w:fill="D9D9D9" w:themeFill="background1" w:themeFillShade="D9"/>
            <w:vAlign w:val="center"/>
          </w:tcPr>
          <w:p w:rsidR="00EA6B39" w:rsidRPr="00164D5E" w:rsidRDefault="00171EA5" w:rsidP="00171EA5">
            <w:pPr>
              <w:snapToGrid w:val="0"/>
              <w:spacing w:line="280" w:lineRule="exact"/>
              <w:jc w:val="center"/>
              <w:rPr>
                <w:rFonts w:eastAsia="標楷體"/>
              </w:rPr>
            </w:pPr>
            <w:r w:rsidRPr="00164D5E">
              <w:rPr>
                <w:rFonts w:eastAsia="標楷體" w:hint="eastAsia"/>
              </w:rPr>
              <w:t>四</w:t>
            </w:r>
            <w:r w:rsidR="00EA6B39" w:rsidRPr="00164D5E">
              <w:rPr>
                <w:rFonts w:eastAsia="標楷體"/>
              </w:rPr>
              <w:t>~</w:t>
            </w:r>
            <w:r w:rsidRPr="00164D5E">
              <w:rPr>
                <w:rFonts w:eastAsia="標楷體" w:hint="eastAsia"/>
              </w:rPr>
              <w:t>六</w:t>
            </w:r>
            <w:r w:rsidR="00EA6B39" w:rsidRPr="00164D5E">
              <w:rPr>
                <w:rFonts w:eastAsia="標楷體" w:hAnsi="標楷體"/>
              </w:rPr>
              <w:t>年</w:t>
            </w:r>
          </w:p>
        </w:tc>
        <w:tc>
          <w:tcPr>
            <w:tcW w:w="1105" w:type="dxa"/>
            <w:shd w:val="clear" w:color="auto" w:fill="D9D9D9" w:themeFill="background1" w:themeFillShade="D9"/>
            <w:vAlign w:val="center"/>
          </w:tcPr>
          <w:p w:rsidR="00EA6B39" w:rsidRPr="00164D5E" w:rsidRDefault="00171EA5" w:rsidP="00EA6B39">
            <w:pPr>
              <w:snapToGrid w:val="0"/>
              <w:spacing w:line="280" w:lineRule="exact"/>
              <w:jc w:val="center"/>
              <w:rPr>
                <w:rFonts w:eastAsia="標楷體"/>
              </w:rPr>
            </w:pPr>
            <w:r w:rsidRPr="00164D5E">
              <w:rPr>
                <w:rFonts w:eastAsia="標楷體" w:hint="eastAsia"/>
              </w:rPr>
              <w:t>七</w:t>
            </w:r>
            <w:r w:rsidRPr="00164D5E">
              <w:rPr>
                <w:rFonts w:eastAsia="標楷體" w:hint="eastAsia"/>
              </w:rPr>
              <w:t>~</w:t>
            </w:r>
            <w:r w:rsidRPr="00164D5E">
              <w:rPr>
                <w:rFonts w:eastAsia="標楷體" w:hint="eastAsia"/>
              </w:rPr>
              <w:t>九</w:t>
            </w:r>
            <w:r w:rsidR="00EA6B39" w:rsidRPr="00164D5E">
              <w:rPr>
                <w:rFonts w:eastAsia="標楷體" w:hAnsi="標楷體"/>
              </w:rPr>
              <w:t>年</w:t>
            </w:r>
          </w:p>
        </w:tc>
        <w:tc>
          <w:tcPr>
            <w:tcW w:w="1105" w:type="dxa"/>
            <w:shd w:val="clear" w:color="auto" w:fill="D9D9D9" w:themeFill="background1" w:themeFillShade="D9"/>
            <w:vAlign w:val="center"/>
          </w:tcPr>
          <w:p w:rsidR="00EA6B39" w:rsidRPr="00164D5E" w:rsidRDefault="00EA6B39" w:rsidP="00EA6B39">
            <w:pPr>
              <w:snapToGrid w:val="0"/>
              <w:spacing w:line="280" w:lineRule="exact"/>
              <w:jc w:val="center"/>
              <w:rPr>
                <w:rFonts w:eastAsia="標楷體"/>
              </w:rPr>
            </w:pPr>
            <w:r w:rsidRPr="00164D5E">
              <w:rPr>
                <w:rFonts w:eastAsia="標楷體" w:hAnsi="標楷體"/>
              </w:rPr>
              <w:t>≧</w:t>
            </w:r>
            <w:r w:rsidR="00171EA5" w:rsidRPr="00164D5E">
              <w:rPr>
                <w:rFonts w:eastAsia="標楷體" w:hint="eastAsia"/>
              </w:rPr>
              <w:t>十</w:t>
            </w:r>
            <w:r w:rsidRPr="00164D5E">
              <w:rPr>
                <w:rFonts w:eastAsia="標楷體" w:hAnsi="標楷體"/>
              </w:rPr>
              <w:t>年</w:t>
            </w: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highlight w:val="yellow"/>
              </w:rPr>
            </w:pPr>
            <w:r w:rsidRPr="00164D5E">
              <w:rPr>
                <w:rFonts w:ascii="標楷體" w:eastAsia="標楷體" w:hAnsi="標楷體" w:hint="eastAsia"/>
              </w:rPr>
              <w:t>與行銷相關之無形資產</w:t>
            </w:r>
          </w:p>
        </w:tc>
        <w:tc>
          <w:tcPr>
            <w:tcW w:w="1276"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highlight w:val="yellow"/>
              </w:rPr>
            </w:pPr>
            <w:r w:rsidRPr="00164D5E">
              <w:rPr>
                <w:rFonts w:ascii="標楷體" w:eastAsia="標楷體" w:hAnsi="標楷體" w:hint="eastAsia"/>
              </w:rPr>
              <w:t>與客戶或供應商相關之無形資產</w:t>
            </w:r>
          </w:p>
        </w:tc>
        <w:tc>
          <w:tcPr>
            <w:tcW w:w="1276"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highlight w:val="yellow"/>
              </w:rPr>
            </w:pPr>
            <w:r w:rsidRPr="00164D5E">
              <w:rPr>
                <w:rFonts w:ascii="標楷體" w:eastAsia="標楷體" w:hAnsi="標楷體" w:hint="eastAsia"/>
              </w:rPr>
              <w:t>與技術相關之無形資產</w:t>
            </w:r>
          </w:p>
        </w:tc>
        <w:tc>
          <w:tcPr>
            <w:tcW w:w="1276"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rPr>
            </w:pPr>
            <w:r w:rsidRPr="00164D5E">
              <w:rPr>
                <w:rFonts w:ascii="標楷體" w:eastAsia="標楷體" w:hAnsi="標楷體" w:hint="eastAsia"/>
              </w:rPr>
              <w:t>與文創相關之無形資產</w:t>
            </w:r>
          </w:p>
        </w:tc>
        <w:tc>
          <w:tcPr>
            <w:tcW w:w="1276"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c>
          <w:tcPr>
            <w:tcW w:w="1105" w:type="dxa"/>
            <w:vAlign w:val="center"/>
          </w:tcPr>
          <w:p w:rsidR="00EA6B39" w:rsidRPr="00164D5E" w:rsidRDefault="00EA6B39" w:rsidP="00EA6B39">
            <w:pPr>
              <w:snapToGrid w:val="0"/>
              <w:spacing w:line="320" w:lineRule="exact"/>
              <w:jc w:val="center"/>
              <w:rPr>
                <w:rFonts w:eastAsia="標楷體"/>
              </w:rPr>
            </w:pP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rPr>
            </w:pPr>
            <w:r w:rsidRPr="00164D5E">
              <w:rPr>
                <w:rFonts w:ascii="標楷體" w:eastAsia="標楷體" w:hAnsi="標楷體" w:hint="eastAsia"/>
              </w:rPr>
              <w:t>其他</w:t>
            </w:r>
          </w:p>
        </w:tc>
        <w:tc>
          <w:tcPr>
            <w:tcW w:w="1276"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r>
      <w:tr w:rsidR="00164D5E" w:rsidRPr="00164D5E" w:rsidTr="00EA6B39">
        <w:trPr>
          <w:trHeight w:val="169"/>
        </w:trPr>
        <w:tc>
          <w:tcPr>
            <w:tcW w:w="3544" w:type="dxa"/>
            <w:vAlign w:val="center"/>
          </w:tcPr>
          <w:p w:rsidR="00EA6B39" w:rsidRPr="00164D5E" w:rsidRDefault="00EA6B39" w:rsidP="00EA6B39">
            <w:pPr>
              <w:snapToGrid w:val="0"/>
              <w:spacing w:line="320" w:lineRule="exact"/>
              <w:jc w:val="center"/>
              <w:rPr>
                <w:rFonts w:ascii="標楷體" w:eastAsia="標楷體" w:hAnsi="標楷體"/>
              </w:rPr>
            </w:pPr>
            <w:r w:rsidRPr="00164D5E">
              <w:rPr>
                <w:rFonts w:ascii="標楷體" w:eastAsia="標楷體" w:hAnsi="標楷體"/>
              </w:rPr>
              <w:t>合計(扣除重複部份)</w:t>
            </w:r>
          </w:p>
        </w:tc>
        <w:tc>
          <w:tcPr>
            <w:tcW w:w="1276"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c>
          <w:tcPr>
            <w:tcW w:w="1105" w:type="dxa"/>
            <w:vAlign w:val="center"/>
          </w:tcPr>
          <w:p w:rsidR="00EA6B39" w:rsidRPr="00164D5E" w:rsidRDefault="00EA6B39" w:rsidP="00EA6B39">
            <w:pPr>
              <w:snapToGrid w:val="0"/>
              <w:spacing w:line="320" w:lineRule="exact"/>
              <w:jc w:val="center"/>
              <w:rPr>
                <w:rFonts w:ascii="標楷體" w:eastAsia="標楷體" w:hAnsi="標楷體"/>
              </w:rPr>
            </w:pPr>
          </w:p>
        </w:tc>
      </w:tr>
    </w:tbl>
    <w:p w:rsidR="00EA6B39" w:rsidRPr="00164D5E" w:rsidRDefault="00EA6B39" w:rsidP="00EA6B39">
      <w:pPr>
        <w:snapToGrid w:val="0"/>
        <w:spacing w:line="240" w:lineRule="exact"/>
        <w:ind w:leftChars="295" w:left="708"/>
        <w:rPr>
          <w:rFonts w:eastAsia="標楷體"/>
          <w:sz w:val="20"/>
        </w:rPr>
      </w:pPr>
      <w:r w:rsidRPr="00164D5E">
        <w:rPr>
          <w:rFonts w:ascii="標楷體" w:eastAsia="標楷體" w:hAnsi="華康中楷體" w:hint="eastAsia"/>
          <w:sz w:val="20"/>
        </w:rPr>
        <w:t>填寫說明：</w:t>
      </w:r>
      <w:r w:rsidRPr="00164D5E">
        <w:rPr>
          <w:rFonts w:eastAsia="標楷體"/>
          <w:sz w:val="20"/>
        </w:rPr>
        <w:t xml:space="preserve">(1) </w:t>
      </w:r>
      <w:r w:rsidRPr="00164D5E">
        <w:rPr>
          <w:rFonts w:eastAsia="標楷體" w:hint="eastAsia"/>
          <w:sz w:val="20"/>
        </w:rPr>
        <w:t>評價專業領域為</w:t>
      </w:r>
      <w:r w:rsidRPr="00164D5E">
        <w:rPr>
          <w:rFonts w:eastAsia="標楷體"/>
          <w:sz w:val="20"/>
        </w:rPr>
        <w:t>“</w:t>
      </w:r>
      <w:r w:rsidRPr="00164D5E">
        <w:rPr>
          <w:rFonts w:eastAsia="標楷體" w:hint="eastAsia"/>
          <w:sz w:val="20"/>
        </w:rPr>
        <w:t>其他</w:t>
      </w:r>
      <w:r w:rsidRPr="00164D5E">
        <w:rPr>
          <w:rFonts w:eastAsia="標楷體"/>
          <w:sz w:val="20"/>
        </w:rPr>
        <w:t>”</w:t>
      </w:r>
      <w:r w:rsidRPr="00164D5E">
        <w:rPr>
          <w:rFonts w:eastAsia="標楷體" w:hint="eastAsia"/>
          <w:sz w:val="20"/>
        </w:rPr>
        <w:t>者，請具體指明該領域內容。</w:t>
      </w:r>
    </w:p>
    <w:p w:rsidR="00EA6B39" w:rsidRPr="00164D5E" w:rsidRDefault="00EA6B39" w:rsidP="00EA6B39">
      <w:pPr>
        <w:snapToGrid w:val="0"/>
        <w:spacing w:line="240" w:lineRule="exact"/>
        <w:ind w:leftChars="708" w:left="1700" w:hanging="1"/>
        <w:rPr>
          <w:rFonts w:eastAsia="標楷體"/>
          <w:sz w:val="20"/>
        </w:rPr>
      </w:pPr>
      <w:r w:rsidRPr="00164D5E">
        <w:rPr>
          <w:rFonts w:eastAsia="標楷體"/>
          <w:sz w:val="20"/>
        </w:rPr>
        <w:t xml:space="preserve">(2) </w:t>
      </w:r>
      <w:r w:rsidRPr="00164D5E">
        <w:rPr>
          <w:rFonts w:eastAsia="標楷體"/>
          <w:sz w:val="20"/>
        </w:rPr>
        <w:t>表格如不敷使用請自行增加列數。</w:t>
      </w:r>
    </w:p>
    <w:p w:rsidR="00EA6B39" w:rsidRPr="00164D5E" w:rsidRDefault="00EA6B39" w:rsidP="00EA6B39">
      <w:pPr>
        <w:widowControl/>
        <w:spacing w:before="240"/>
        <w:rPr>
          <w:rFonts w:ascii="標楷體" w:eastAsia="標楷體"/>
          <w:sz w:val="28"/>
        </w:rPr>
      </w:pPr>
      <w:r w:rsidRPr="00164D5E">
        <w:rPr>
          <w:rFonts w:ascii="標楷體" w:eastAsia="標楷體" w:hint="eastAsia"/>
          <w:sz w:val="28"/>
        </w:rPr>
        <w:lastRenderedPageBreak/>
        <w:t>七、執行評價工作之能力及資源說明</w:t>
      </w:r>
    </w:p>
    <w:tbl>
      <w:tblPr>
        <w:tblW w:w="93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6"/>
        <w:gridCol w:w="4677"/>
      </w:tblGrid>
      <w:tr w:rsidR="00164D5E" w:rsidRPr="00164D5E" w:rsidTr="00EA6B39">
        <w:tc>
          <w:tcPr>
            <w:tcW w:w="1838" w:type="dxa"/>
            <w:shd w:val="clear" w:color="auto" w:fill="D9D9D9"/>
            <w:vAlign w:val="center"/>
          </w:tcPr>
          <w:p w:rsidR="00EA6B39" w:rsidRPr="00164D5E" w:rsidRDefault="00EA6B39" w:rsidP="00EA6B39">
            <w:pPr>
              <w:snapToGrid w:val="0"/>
              <w:jc w:val="center"/>
              <w:rPr>
                <w:rFonts w:eastAsia="標楷體"/>
              </w:rPr>
            </w:pPr>
            <w:r w:rsidRPr="00164D5E">
              <w:rPr>
                <w:rFonts w:eastAsia="標楷體" w:hint="eastAsia"/>
              </w:rPr>
              <w:t>項目</w:t>
            </w:r>
          </w:p>
        </w:tc>
        <w:tc>
          <w:tcPr>
            <w:tcW w:w="2836" w:type="dxa"/>
            <w:shd w:val="clear" w:color="auto" w:fill="D9D9D9"/>
            <w:vAlign w:val="center"/>
          </w:tcPr>
          <w:p w:rsidR="00EA6B39" w:rsidRPr="00164D5E" w:rsidRDefault="00EA6B39" w:rsidP="00EA6B39">
            <w:pPr>
              <w:snapToGrid w:val="0"/>
              <w:jc w:val="center"/>
              <w:rPr>
                <w:rFonts w:eastAsia="標楷體"/>
              </w:rPr>
            </w:pPr>
            <w:r w:rsidRPr="00164D5E">
              <w:rPr>
                <w:rFonts w:eastAsia="標楷體" w:hint="eastAsia"/>
              </w:rPr>
              <w:t>內涵</w:t>
            </w:r>
          </w:p>
        </w:tc>
        <w:tc>
          <w:tcPr>
            <w:tcW w:w="4677" w:type="dxa"/>
            <w:shd w:val="clear" w:color="auto" w:fill="D9D9D9"/>
            <w:vAlign w:val="center"/>
          </w:tcPr>
          <w:p w:rsidR="00EA6B39" w:rsidRPr="00164D5E" w:rsidRDefault="00EA6B39" w:rsidP="00EA6B39">
            <w:pPr>
              <w:snapToGrid w:val="0"/>
              <w:jc w:val="center"/>
              <w:rPr>
                <w:rFonts w:eastAsia="標楷體"/>
              </w:rPr>
            </w:pPr>
            <w:r w:rsidRPr="00164D5E">
              <w:rPr>
                <w:rFonts w:eastAsia="標楷體" w:hint="eastAsia"/>
              </w:rPr>
              <w:t>能力及資源說明</w:t>
            </w:r>
          </w:p>
          <w:p w:rsidR="00EA6B39" w:rsidRPr="00164D5E" w:rsidRDefault="00EA6B39" w:rsidP="00EA6B39">
            <w:pPr>
              <w:snapToGrid w:val="0"/>
              <w:jc w:val="center"/>
              <w:rPr>
                <w:rFonts w:eastAsia="標楷體"/>
              </w:rPr>
            </w:pPr>
            <w:r w:rsidRPr="00164D5E">
              <w:rPr>
                <w:rFonts w:ascii="標楷體" w:eastAsia="標楷體" w:hAnsi="標楷體" w:hint="eastAsia"/>
                <w:sz w:val="20"/>
              </w:rPr>
              <w:t>(如與外部專業團隊合作，請說明分工方式)</w:t>
            </w:r>
          </w:p>
        </w:tc>
      </w:tr>
      <w:tr w:rsidR="00164D5E" w:rsidRPr="00164D5E" w:rsidTr="00EA6B39">
        <w:tc>
          <w:tcPr>
            <w:tcW w:w="1838" w:type="dxa"/>
            <w:shd w:val="clear" w:color="auto" w:fill="auto"/>
            <w:vAlign w:val="center"/>
          </w:tcPr>
          <w:p w:rsidR="00EA6B39" w:rsidRPr="00164D5E" w:rsidRDefault="00EA6B39" w:rsidP="00EA6B39">
            <w:pPr>
              <w:snapToGrid w:val="0"/>
              <w:jc w:val="both"/>
              <w:rPr>
                <w:rFonts w:eastAsia="標楷體"/>
              </w:rPr>
            </w:pPr>
            <w:r w:rsidRPr="00164D5E">
              <w:rPr>
                <w:rFonts w:eastAsia="標楷體" w:hint="eastAsia"/>
              </w:rPr>
              <w:t>技術分析能力</w:t>
            </w:r>
          </w:p>
        </w:tc>
        <w:tc>
          <w:tcPr>
            <w:tcW w:w="2836" w:type="dxa"/>
            <w:shd w:val="clear" w:color="auto" w:fill="auto"/>
            <w:vAlign w:val="center"/>
          </w:tcPr>
          <w:p w:rsidR="00EA6B39" w:rsidRPr="00164D5E" w:rsidRDefault="00EA6B39" w:rsidP="00EA6B39">
            <w:pPr>
              <w:snapToGrid w:val="0"/>
              <w:spacing w:line="300" w:lineRule="exact"/>
              <w:jc w:val="both"/>
              <w:rPr>
                <w:rFonts w:eastAsia="標楷體"/>
                <w:sz w:val="20"/>
              </w:rPr>
            </w:pPr>
            <w:r w:rsidRPr="00164D5E">
              <w:rPr>
                <w:rFonts w:eastAsia="標楷體" w:hint="eastAsia"/>
                <w:sz w:val="20"/>
              </w:rPr>
              <w:t>具備分析評價標的技術發展之能力，例如技術特性、與其他技術結合之可能性、未來應用趨勢等。</w:t>
            </w:r>
          </w:p>
        </w:tc>
        <w:tc>
          <w:tcPr>
            <w:tcW w:w="4677" w:type="dxa"/>
            <w:shd w:val="clear" w:color="auto" w:fill="auto"/>
          </w:tcPr>
          <w:p w:rsidR="00EA6B39" w:rsidRPr="00164D5E" w:rsidRDefault="00EA6B39" w:rsidP="00EA6B39">
            <w:pPr>
              <w:snapToGrid w:val="0"/>
              <w:spacing w:line="300" w:lineRule="exact"/>
              <w:jc w:val="both"/>
              <w:rPr>
                <w:rFonts w:ascii="標楷體" w:eastAsia="標楷體" w:hAnsi="標楷體"/>
              </w:rPr>
            </w:pPr>
          </w:p>
        </w:tc>
      </w:tr>
      <w:tr w:rsidR="00164D5E" w:rsidRPr="00164D5E" w:rsidTr="00EA6B39">
        <w:tc>
          <w:tcPr>
            <w:tcW w:w="1838" w:type="dxa"/>
            <w:shd w:val="clear" w:color="auto" w:fill="auto"/>
            <w:vAlign w:val="center"/>
          </w:tcPr>
          <w:p w:rsidR="00EA6B39" w:rsidRPr="00164D5E" w:rsidRDefault="00EA6B39" w:rsidP="00EA6B39">
            <w:pPr>
              <w:snapToGrid w:val="0"/>
              <w:jc w:val="both"/>
              <w:rPr>
                <w:rFonts w:eastAsia="標楷體"/>
              </w:rPr>
            </w:pPr>
            <w:r w:rsidRPr="00164D5E">
              <w:rPr>
                <w:rFonts w:eastAsia="標楷體" w:hint="eastAsia"/>
              </w:rPr>
              <w:t>智慧財產分析能力</w:t>
            </w:r>
          </w:p>
        </w:tc>
        <w:tc>
          <w:tcPr>
            <w:tcW w:w="2836" w:type="dxa"/>
            <w:shd w:val="clear" w:color="auto" w:fill="auto"/>
            <w:vAlign w:val="center"/>
          </w:tcPr>
          <w:p w:rsidR="00EA6B39" w:rsidRPr="00164D5E" w:rsidRDefault="00EA6B39" w:rsidP="00EA6B39">
            <w:pPr>
              <w:snapToGrid w:val="0"/>
              <w:spacing w:line="300" w:lineRule="exact"/>
              <w:jc w:val="both"/>
              <w:rPr>
                <w:rFonts w:eastAsia="標楷體"/>
                <w:sz w:val="20"/>
              </w:rPr>
            </w:pPr>
            <w:r w:rsidRPr="00164D5E">
              <w:rPr>
                <w:rFonts w:eastAsia="標楷體" w:hint="eastAsia"/>
                <w:sz w:val="20"/>
              </w:rPr>
              <w:t>具備分析評價標的相關智慧財產資訊之能力，例如專利檢索、布局、侵權分析等。</w:t>
            </w:r>
          </w:p>
        </w:tc>
        <w:tc>
          <w:tcPr>
            <w:tcW w:w="4677" w:type="dxa"/>
            <w:shd w:val="clear" w:color="auto" w:fill="auto"/>
          </w:tcPr>
          <w:p w:rsidR="00EA6B39" w:rsidRPr="00164D5E" w:rsidRDefault="00EA6B39" w:rsidP="00EA6B39">
            <w:pPr>
              <w:snapToGrid w:val="0"/>
              <w:spacing w:line="300" w:lineRule="exact"/>
              <w:jc w:val="both"/>
              <w:rPr>
                <w:rFonts w:ascii="標楷體" w:eastAsia="標楷體" w:hAnsi="標楷體"/>
              </w:rPr>
            </w:pPr>
          </w:p>
        </w:tc>
      </w:tr>
      <w:tr w:rsidR="00164D5E" w:rsidRPr="00164D5E" w:rsidTr="00EA6B39">
        <w:tc>
          <w:tcPr>
            <w:tcW w:w="1838" w:type="dxa"/>
            <w:shd w:val="clear" w:color="auto" w:fill="auto"/>
            <w:vAlign w:val="center"/>
          </w:tcPr>
          <w:p w:rsidR="00EA6B39" w:rsidRPr="00164D5E" w:rsidRDefault="00EA6B39" w:rsidP="00EA6B39">
            <w:pPr>
              <w:snapToGrid w:val="0"/>
              <w:jc w:val="both"/>
              <w:rPr>
                <w:rFonts w:eastAsia="標楷體"/>
              </w:rPr>
            </w:pPr>
            <w:r w:rsidRPr="00164D5E">
              <w:rPr>
                <w:rFonts w:eastAsia="標楷體" w:hint="eastAsia"/>
              </w:rPr>
              <w:t>法律分析能力</w:t>
            </w:r>
          </w:p>
        </w:tc>
        <w:tc>
          <w:tcPr>
            <w:tcW w:w="2836" w:type="dxa"/>
            <w:shd w:val="clear" w:color="auto" w:fill="auto"/>
            <w:vAlign w:val="center"/>
          </w:tcPr>
          <w:p w:rsidR="00EA6B39" w:rsidRPr="00164D5E" w:rsidRDefault="00EA6B39" w:rsidP="00EA6B39">
            <w:pPr>
              <w:snapToGrid w:val="0"/>
              <w:spacing w:line="300" w:lineRule="exact"/>
              <w:jc w:val="both"/>
              <w:rPr>
                <w:rFonts w:eastAsia="標楷體"/>
                <w:sz w:val="20"/>
              </w:rPr>
            </w:pPr>
            <w:r w:rsidRPr="00164D5E">
              <w:rPr>
                <w:rFonts w:eastAsia="標楷體" w:hint="eastAsia"/>
                <w:sz w:val="20"/>
              </w:rPr>
              <w:t>具備分析評價標的之權利狀態及法律關係之能力，例如權利歸屬、是否受相關法令保護及是否曾涉訟等。</w:t>
            </w:r>
          </w:p>
        </w:tc>
        <w:tc>
          <w:tcPr>
            <w:tcW w:w="4677" w:type="dxa"/>
            <w:shd w:val="clear" w:color="auto" w:fill="auto"/>
          </w:tcPr>
          <w:p w:rsidR="00EA6B39" w:rsidRPr="00164D5E" w:rsidRDefault="00EA6B39" w:rsidP="00EA6B39">
            <w:pPr>
              <w:snapToGrid w:val="0"/>
              <w:spacing w:line="300" w:lineRule="exact"/>
              <w:jc w:val="both"/>
              <w:rPr>
                <w:rFonts w:ascii="標楷體" w:eastAsia="標楷體" w:hAnsi="標楷體"/>
              </w:rPr>
            </w:pPr>
          </w:p>
        </w:tc>
      </w:tr>
      <w:tr w:rsidR="00164D5E" w:rsidRPr="00164D5E" w:rsidTr="00EA6B39">
        <w:tc>
          <w:tcPr>
            <w:tcW w:w="1838" w:type="dxa"/>
            <w:shd w:val="clear" w:color="auto" w:fill="auto"/>
            <w:vAlign w:val="center"/>
          </w:tcPr>
          <w:p w:rsidR="00EA6B39" w:rsidRPr="00164D5E" w:rsidRDefault="00EA6B39" w:rsidP="00EA6B39">
            <w:pPr>
              <w:snapToGrid w:val="0"/>
              <w:jc w:val="both"/>
              <w:rPr>
                <w:rFonts w:eastAsia="標楷體"/>
              </w:rPr>
            </w:pPr>
            <w:r w:rsidRPr="00164D5E">
              <w:rPr>
                <w:rFonts w:eastAsia="標楷體" w:hint="eastAsia"/>
              </w:rPr>
              <w:t>市場分析能力</w:t>
            </w:r>
          </w:p>
        </w:tc>
        <w:tc>
          <w:tcPr>
            <w:tcW w:w="2836" w:type="dxa"/>
            <w:shd w:val="clear" w:color="auto" w:fill="auto"/>
            <w:vAlign w:val="center"/>
          </w:tcPr>
          <w:p w:rsidR="00EA6B39" w:rsidRPr="00164D5E" w:rsidRDefault="00EA6B39" w:rsidP="00EA6B39">
            <w:pPr>
              <w:snapToGrid w:val="0"/>
              <w:spacing w:line="300" w:lineRule="exact"/>
              <w:jc w:val="both"/>
              <w:rPr>
                <w:rFonts w:eastAsia="標楷體"/>
                <w:sz w:val="20"/>
              </w:rPr>
            </w:pPr>
            <w:r w:rsidRPr="00164D5E">
              <w:rPr>
                <w:rFonts w:eastAsia="標楷體" w:hint="eastAsia"/>
                <w:sz w:val="20"/>
              </w:rPr>
              <w:t>具備分析評價標的經濟效益之能力，例如獲利能力、成本、風險及市場因素等。</w:t>
            </w:r>
          </w:p>
        </w:tc>
        <w:tc>
          <w:tcPr>
            <w:tcW w:w="4677" w:type="dxa"/>
            <w:shd w:val="clear" w:color="auto" w:fill="auto"/>
          </w:tcPr>
          <w:p w:rsidR="00EA6B39" w:rsidRPr="00164D5E" w:rsidRDefault="00EA6B39" w:rsidP="00EA6B39">
            <w:pPr>
              <w:snapToGrid w:val="0"/>
              <w:spacing w:line="300" w:lineRule="exact"/>
              <w:jc w:val="both"/>
              <w:rPr>
                <w:rFonts w:ascii="標楷體" w:eastAsia="標楷體" w:hAnsi="標楷體"/>
              </w:rPr>
            </w:pPr>
          </w:p>
        </w:tc>
      </w:tr>
    </w:tbl>
    <w:p w:rsidR="00EA6B39" w:rsidRPr="00164D5E" w:rsidRDefault="00EA6B39" w:rsidP="00EA6B39">
      <w:pPr>
        <w:widowControl/>
        <w:spacing w:before="240"/>
        <w:rPr>
          <w:rFonts w:ascii="標楷體" w:eastAsia="標楷體"/>
          <w:sz w:val="28"/>
        </w:rPr>
      </w:pPr>
      <w:r w:rsidRPr="00164D5E">
        <w:rPr>
          <w:rFonts w:ascii="標楷體" w:eastAsia="標楷體" w:hint="eastAsia"/>
          <w:sz w:val="28"/>
        </w:rPr>
        <w:t>八、申請機構之</w:t>
      </w:r>
      <w:r w:rsidRPr="00164D5E">
        <w:rPr>
          <w:rFonts w:ascii="標楷體" w:eastAsia="標楷體"/>
          <w:sz w:val="28"/>
        </w:rPr>
        <w:t>組織結構</w:t>
      </w:r>
      <w:r w:rsidRPr="00164D5E">
        <w:rPr>
          <w:rFonts w:ascii="標楷體" w:eastAsia="標楷體" w:hint="eastAsia"/>
          <w:sz w:val="28"/>
        </w:rPr>
        <w:t>、評價相關作業流程及管理制度說明</w:t>
      </w:r>
    </w:p>
    <w:p w:rsidR="00EA6B39" w:rsidRPr="00164D5E" w:rsidRDefault="00EA6B39" w:rsidP="00EA6B39">
      <w:pPr>
        <w:pStyle w:val="20"/>
        <w:tabs>
          <w:tab w:val="clear" w:pos="1080"/>
          <w:tab w:val="left" w:pos="400"/>
          <w:tab w:val="left" w:pos="1428"/>
        </w:tabs>
        <w:snapToGrid w:val="0"/>
        <w:spacing w:line="320" w:lineRule="exact"/>
        <w:ind w:left="1701" w:hanging="1134"/>
        <w:jc w:val="left"/>
        <w:rPr>
          <w:rFonts w:ascii="Times New Roman"/>
          <w:sz w:val="20"/>
        </w:rPr>
      </w:pPr>
      <w:r w:rsidRPr="00164D5E">
        <w:rPr>
          <w:rFonts w:ascii="Times New Roman" w:hint="eastAsia"/>
          <w:sz w:val="20"/>
        </w:rPr>
        <w:t>填寫</w:t>
      </w:r>
      <w:r w:rsidRPr="00164D5E">
        <w:rPr>
          <w:rFonts w:ascii="Times New Roman"/>
          <w:sz w:val="20"/>
        </w:rPr>
        <w:t>說明：</w:t>
      </w:r>
      <w:r w:rsidRPr="00164D5E">
        <w:rPr>
          <w:rFonts w:ascii="Times New Roman" w:hint="eastAsia"/>
          <w:sz w:val="20"/>
        </w:rPr>
        <w:t>請說明申請機構內部執行評價工作之程序與制度、機密資訊控管及人員專業技能訓練等機制</w:t>
      </w:r>
      <w:r w:rsidRPr="00164D5E">
        <w:rPr>
          <w:rFonts w:ascii="Times New Roman"/>
          <w:sz w:val="20"/>
        </w:rPr>
        <w:t>。</w:t>
      </w:r>
    </w:p>
    <w:p w:rsidR="00EA6B39" w:rsidRPr="00164D5E" w:rsidRDefault="00EA6B39" w:rsidP="007119EA">
      <w:pPr>
        <w:tabs>
          <w:tab w:val="center" w:pos="4680"/>
          <w:tab w:val="center" w:pos="5080"/>
        </w:tabs>
        <w:rPr>
          <w:rFonts w:eastAsia="標楷體" w:hint="eastAsia"/>
          <w:bCs/>
          <w:sz w:val="32"/>
          <w:szCs w:val="32"/>
        </w:rPr>
      </w:pPr>
      <w:bookmarkStart w:id="0" w:name="_GoBack"/>
      <w:bookmarkEnd w:id="0"/>
    </w:p>
    <w:sectPr w:rsidR="00EA6B39" w:rsidRPr="00164D5E" w:rsidSect="00014CE7">
      <w:footerReference w:type="even" r:id="rId8"/>
      <w:footerReference w:type="default" r:id="rId9"/>
      <w:footerReference w:type="first" r:id="rId10"/>
      <w:type w:val="nextColumn"/>
      <w:pgSz w:w="11907" w:h="16840" w:code="9"/>
      <w:pgMar w:top="1077" w:right="851" w:bottom="1077" w:left="737" w:header="851" w:footer="992" w:gutter="45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6D" w:rsidRDefault="0078476D">
      <w:r>
        <w:separator/>
      </w:r>
    </w:p>
  </w:endnote>
  <w:endnote w:type="continuationSeparator" w:id="0">
    <w:p w:rsidR="0078476D" w:rsidRDefault="007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85" w:usb1="08080000" w:usb2="00000010" w:usb3="00000000" w:csb0="0010000A"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仿宋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95" w:rsidRDefault="008B7795">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B7795" w:rsidRDefault="008B779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71457"/>
      <w:docPartObj>
        <w:docPartGallery w:val="Page Numbers (Bottom of Page)"/>
        <w:docPartUnique/>
      </w:docPartObj>
    </w:sdtPr>
    <w:sdtContent>
      <w:p w:rsidR="00374B2E" w:rsidRDefault="00374B2E" w:rsidP="00374B2E">
        <w:pPr>
          <w:pStyle w:val="af2"/>
          <w:jc w:val="center"/>
          <w:rPr>
            <w:rFonts w:hint="eastAsia"/>
          </w:rPr>
        </w:pPr>
        <w:r>
          <w:fldChar w:fldCharType="begin"/>
        </w:r>
        <w:r>
          <w:instrText>PAGE   \* MERGEFORMAT</w:instrText>
        </w:r>
        <w:r>
          <w:fldChar w:fldCharType="separate"/>
        </w:r>
        <w:r w:rsidRPr="00374B2E">
          <w:rPr>
            <w:noProof/>
            <w:lang w:val="zh-TW"/>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95" w:rsidRDefault="008B7795">
    <w:pPr>
      <w:pStyle w:val="af2"/>
      <w:jc w:val="center"/>
    </w:pPr>
    <w:r>
      <w:rPr>
        <w:rStyle w:val="af1"/>
      </w:rPr>
      <w:fldChar w:fldCharType="begin"/>
    </w:r>
    <w:r>
      <w:rPr>
        <w:rStyle w:val="af1"/>
      </w:rPr>
      <w:instrText xml:space="preserve"> PAGE </w:instrText>
    </w:r>
    <w:r>
      <w:rPr>
        <w:rStyle w:val="af1"/>
      </w:rPr>
      <w:fldChar w:fldCharType="separate"/>
    </w:r>
    <w:r w:rsidR="00374B2E">
      <w:rPr>
        <w:rStyle w:val="af1"/>
        <w:noProof/>
      </w:rPr>
      <w:t>1</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6D" w:rsidRDefault="0078476D">
      <w:r>
        <w:separator/>
      </w:r>
    </w:p>
  </w:footnote>
  <w:footnote w:type="continuationSeparator" w:id="0">
    <w:p w:rsidR="0078476D" w:rsidRDefault="0078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A82"/>
    <w:multiLevelType w:val="hybridMultilevel"/>
    <w:tmpl w:val="B7747FFC"/>
    <w:lvl w:ilvl="0" w:tplc="6B984310">
      <w:start w:val="1"/>
      <w:numFmt w:val="decimal"/>
      <w:lvlText w:val="%1."/>
      <w:lvlJc w:val="left"/>
      <w:pPr>
        <w:tabs>
          <w:tab w:val="num" w:pos="720"/>
        </w:tabs>
        <w:ind w:left="720" w:hanging="360"/>
      </w:pPr>
      <w:rPr>
        <w:rFonts w:hint="eastAsia"/>
      </w:rPr>
    </w:lvl>
    <w:lvl w:ilvl="1" w:tplc="288A8A26" w:tentative="1">
      <w:start w:val="1"/>
      <w:numFmt w:val="decimal"/>
      <w:lvlText w:val="%2."/>
      <w:lvlJc w:val="left"/>
      <w:pPr>
        <w:tabs>
          <w:tab w:val="num" w:pos="1440"/>
        </w:tabs>
        <w:ind w:left="1440" w:hanging="360"/>
      </w:pPr>
    </w:lvl>
    <w:lvl w:ilvl="2" w:tplc="6C9E7086" w:tentative="1">
      <w:start w:val="1"/>
      <w:numFmt w:val="decimal"/>
      <w:lvlText w:val="%3."/>
      <w:lvlJc w:val="left"/>
      <w:pPr>
        <w:tabs>
          <w:tab w:val="num" w:pos="2160"/>
        </w:tabs>
        <w:ind w:left="2160" w:hanging="360"/>
      </w:pPr>
    </w:lvl>
    <w:lvl w:ilvl="3" w:tplc="44C241B8" w:tentative="1">
      <w:start w:val="1"/>
      <w:numFmt w:val="decimal"/>
      <w:lvlText w:val="%4."/>
      <w:lvlJc w:val="left"/>
      <w:pPr>
        <w:tabs>
          <w:tab w:val="num" w:pos="2880"/>
        </w:tabs>
        <w:ind w:left="2880" w:hanging="360"/>
      </w:pPr>
    </w:lvl>
    <w:lvl w:ilvl="4" w:tplc="8AFC52F6" w:tentative="1">
      <w:start w:val="1"/>
      <w:numFmt w:val="decimal"/>
      <w:lvlText w:val="%5."/>
      <w:lvlJc w:val="left"/>
      <w:pPr>
        <w:tabs>
          <w:tab w:val="num" w:pos="3600"/>
        </w:tabs>
        <w:ind w:left="3600" w:hanging="360"/>
      </w:pPr>
    </w:lvl>
    <w:lvl w:ilvl="5" w:tplc="2E0012CC" w:tentative="1">
      <w:start w:val="1"/>
      <w:numFmt w:val="decimal"/>
      <w:lvlText w:val="%6."/>
      <w:lvlJc w:val="left"/>
      <w:pPr>
        <w:tabs>
          <w:tab w:val="num" w:pos="4320"/>
        </w:tabs>
        <w:ind w:left="4320" w:hanging="360"/>
      </w:pPr>
    </w:lvl>
    <w:lvl w:ilvl="6" w:tplc="7CFC690E" w:tentative="1">
      <w:start w:val="1"/>
      <w:numFmt w:val="decimal"/>
      <w:lvlText w:val="%7."/>
      <w:lvlJc w:val="left"/>
      <w:pPr>
        <w:tabs>
          <w:tab w:val="num" w:pos="5040"/>
        </w:tabs>
        <w:ind w:left="5040" w:hanging="360"/>
      </w:pPr>
    </w:lvl>
    <w:lvl w:ilvl="7" w:tplc="A824F9D6" w:tentative="1">
      <w:start w:val="1"/>
      <w:numFmt w:val="decimal"/>
      <w:lvlText w:val="%8."/>
      <w:lvlJc w:val="left"/>
      <w:pPr>
        <w:tabs>
          <w:tab w:val="num" w:pos="5760"/>
        </w:tabs>
        <w:ind w:left="5760" w:hanging="360"/>
      </w:pPr>
    </w:lvl>
    <w:lvl w:ilvl="8" w:tplc="3CECABE6" w:tentative="1">
      <w:start w:val="1"/>
      <w:numFmt w:val="decimal"/>
      <w:lvlText w:val="%9."/>
      <w:lvlJc w:val="left"/>
      <w:pPr>
        <w:tabs>
          <w:tab w:val="num" w:pos="6480"/>
        </w:tabs>
        <w:ind w:left="6480" w:hanging="360"/>
      </w:pPr>
    </w:lvl>
  </w:abstractNum>
  <w:abstractNum w:abstractNumId="1" w15:restartNumberingAfterBreak="0">
    <w:nsid w:val="11D30FF6"/>
    <w:multiLevelType w:val="hybridMultilevel"/>
    <w:tmpl w:val="E068B6BA"/>
    <w:lvl w:ilvl="0" w:tplc="38CC5BE0">
      <w:start w:val="1"/>
      <w:numFmt w:val="taiwaneseCountingThousand"/>
      <w:lvlText w:val="(%1)"/>
      <w:lvlJc w:val="left"/>
      <w:pPr>
        <w:ind w:left="1005" w:hanging="525"/>
      </w:pPr>
      <w:rPr>
        <w:rFonts w:hint="default"/>
      </w:rPr>
    </w:lvl>
    <w:lvl w:ilvl="1" w:tplc="F53C8E5A">
      <w:start w:val="1"/>
      <w:numFmt w:val="taiwaneseCountingThousand"/>
      <w:lvlText w:val="(%2)"/>
      <w:lvlJc w:val="left"/>
      <w:pPr>
        <w:ind w:left="1485" w:hanging="52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C0018B"/>
    <w:multiLevelType w:val="hybridMultilevel"/>
    <w:tmpl w:val="2A045A3E"/>
    <w:lvl w:ilvl="0" w:tplc="AB6E291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901850"/>
    <w:multiLevelType w:val="hybridMultilevel"/>
    <w:tmpl w:val="E6E0A094"/>
    <w:lvl w:ilvl="0" w:tplc="F68AD6FC">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9723B6"/>
    <w:multiLevelType w:val="hybridMultilevel"/>
    <w:tmpl w:val="697669DA"/>
    <w:lvl w:ilvl="0" w:tplc="8BA021A0">
      <w:start w:val="1"/>
      <w:numFmt w:val="taiwaneseCountingThousand"/>
      <w:lvlText w:val="(%1)"/>
      <w:lvlJc w:val="left"/>
      <w:pPr>
        <w:ind w:left="1005" w:hanging="525"/>
      </w:pPr>
      <w:rPr>
        <w:rFonts w:hint="default"/>
      </w:rPr>
    </w:lvl>
    <w:lvl w:ilvl="1" w:tplc="F53C8E5A">
      <w:start w:val="1"/>
      <w:numFmt w:val="taiwaneseCountingThousand"/>
      <w:lvlText w:val="(%2)"/>
      <w:lvlJc w:val="left"/>
      <w:pPr>
        <w:ind w:left="1485" w:hanging="52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F36E54"/>
    <w:multiLevelType w:val="hybridMultilevel"/>
    <w:tmpl w:val="42CCE21A"/>
    <w:lvl w:ilvl="0" w:tplc="1530441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07B09"/>
    <w:multiLevelType w:val="hybridMultilevel"/>
    <w:tmpl w:val="BEFEB09A"/>
    <w:lvl w:ilvl="0" w:tplc="12324792">
      <w:start w:val="1"/>
      <w:numFmt w:val="taiwaneseCountingThousand"/>
      <w:lvlText w:val="(%1)"/>
      <w:lvlJc w:val="left"/>
      <w:pPr>
        <w:ind w:left="1005" w:hanging="525"/>
      </w:pPr>
      <w:rPr>
        <w:rFonts w:hint="default"/>
      </w:rPr>
    </w:lvl>
    <w:lvl w:ilvl="1" w:tplc="F53C8E5A">
      <w:start w:val="1"/>
      <w:numFmt w:val="taiwaneseCountingThousand"/>
      <w:lvlText w:val="(%2)"/>
      <w:lvlJc w:val="left"/>
      <w:pPr>
        <w:ind w:left="1485" w:hanging="52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783B9F"/>
    <w:multiLevelType w:val="hybridMultilevel"/>
    <w:tmpl w:val="42CCE21A"/>
    <w:lvl w:ilvl="0" w:tplc="1530441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D7430A"/>
    <w:multiLevelType w:val="hybridMultilevel"/>
    <w:tmpl w:val="269EDF18"/>
    <w:lvl w:ilvl="0" w:tplc="3496BB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E7C1149"/>
    <w:multiLevelType w:val="hybridMultilevel"/>
    <w:tmpl w:val="89A4C4F2"/>
    <w:lvl w:ilvl="0" w:tplc="249A6BFC">
      <w:start w:val="1"/>
      <w:numFmt w:val="decimal"/>
      <w:lvlText w:val="%1."/>
      <w:lvlJc w:val="left"/>
      <w:pPr>
        <w:tabs>
          <w:tab w:val="num" w:pos="720"/>
        </w:tabs>
        <w:ind w:left="720" w:hanging="360"/>
      </w:pPr>
    </w:lvl>
    <w:lvl w:ilvl="1" w:tplc="288A8A26" w:tentative="1">
      <w:start w:val="1"/>
      <w:numFmt w:val="decimal"/>
      <w:lvlText w:val="%2."/>
      <w:lvlJc w:val="left"/>
      <w:pPr>
        <w:tabs>
          <w:tab w:val="num" w:pos="1440"/>
        </w:tabs>
        <w:ind w:left="1440" w:hanging="360"/>
      </w:pPr>
    </w:lvl>
    <w:lvl w:ilvl="2" w:tplc="6C9E7086" w:tentative="1">
      <w:start w:val="1"/>
      <w:numFmt w:val="decimal"/>
      <w:lvlText w:val="%3."/>
      <w:lvlJc w:val="left"/>
      <w:pPr>
        <w:tabs>
          <w:tab w:val="num" w:pos="2160"/>
        </w:tabs>
        <w:ind w:left="2160" w:hanging="360"/>
      </w:pPr>
    </w:lvl>
    <w:lvl w:ilvl="3" w:tplc="44C241B8" w:tentative="1">
      <w:start w:val="1"/>
      <w:numFmt w:val="decimal"/>
      <w:lvlText w:val="%4."/>
      <w:lvlJc w:val="left"/>
      <w:pPr>
        <w:tabs>
          <w:tab w:val="num" w:pos="2880"/>
        </w:tabs>
        <w:ind w:left="2880" w:hanging="360"/>
      </w:pPr>
    </w:lvl>
    <w:lvl w:ilvl="4" w:tplc="8AFC52F6" w:tentative="1">
      <w:start w:val="1"/>
      <w:numFmt w:val="decimal"/>
      <w:lvlText w:val="%5."/>
      <w:lvlJc w:val="left"/>
      <w:pPr>
        <w:tabs>
          <w:tab w:val="num" w:pos="3600"/>
        </w:tabs>
        <w:ind w:left="3600" w:hanging="360"/>
      </w:pPr>
    </w:lvl>
    <w:lvl w:ilvl="5" w:tplc="2E0012CC" w:tentative="1">
      <w:start w:val="1"/>
      <w:numFmt w:val="decimal"/>
      <w:lvlText w:val="%6."/>
      <w:lvlJc w:val="left"/>
      <w:pPr>
        <w:tabs>
          <w:tab w:val="num" w:pos="4320"/>
        </w:tabs>
        <w:ind w:left="4320" w:hanging="360"/>
      </w:pPr>
    </w:lvl>
    <w:lvl w:ilvl="6" w:tplc="7CFC690E" w:tentative="1">
      <w:start w:val="1"/>
      <w:numFmt w:val="decimal"/>
      <w:lvlText w:val="%7."/>
      <w:lvlJc w:val="left"/>
      <w:pPr>
        <w:tabs>
          <w:tab w:val="num" w:pos="5040"/>
        </w:tabs>
        <w:ind w:left="5040" w:hanging="360"/>
      </w:pPr>
    </w:lvl>
    <w:lvl w:ilvl="7" w:tplc="A824F9D6" w:tentative="1">
      <w:start w:val="1"/>
      <w:numFmt w:val="decimal"/>
      <w:lvlText w:val="%8."/>
      <w:lvlJc w:val="left"/>
      <w:pPr>
        <w:tabs>
          <w:tab w:val="num" w:pos="5760"/>
        </w:tabs>
        <w:ind w:left="5760" w:hanging="360"/>
      </w:pPr>
    </w:lvl>
    <w:lvl w:ilvl="8" w:tplc="3CECABE6" w:tentative="1">
      <w:start w:val="1"/>
      <w:numFmt w:val="decimal"/>
      <w:lvlText w:val="%9."/>
      <w:lvlJc w:val="left"/>
      <w:pPr>
        <w:tabs>
          <w:tab w:val="num" w:pos="6480"/>
        </w:tabs>
        <w:ind w:left="6480" w:hanging="360"/>
      </w:pPr>
    </w:lvl>
  </w:abstractNum>
  <w:abstractNum w:abstractNumId="10" w15:restartNumberingAfterBreak="0">
    <w:nsid w:val="35577624"/>
    <w:multiLevelType w:val="hybridMultilevel"/>
    <w:tmpl w:val="5A9ED47E"/>
    <w:lvl w:ilvl="0" w:tplc="863047C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11" w15:restartNumberingAfterBreak="0">
    <w:nsid w:val="38083D1E"/>
    <w:multiLevelType w:val="hybridMultilevel"/>
    <w:tmpl w:val="6142B9EE"/>
    <w:lvl w:ilvl="0" w:tplc="1918FF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A05CA9"/>
    <w:multiLevelType w:val="hybridMultilevel"/>
    <w:tmpl w:val="074C4F60"/>
    <w:lvl w:ilvl="0" w:tplc="B2BC5F2C">
      <w:start w:val="1"/>
      <w:numFmt w:val="taiwaneseCountingThousand"/>
      <w:lvlText w:val="(%1)"/>
      <w:lvlJc w:val="left"/>
      <w:pPr>
        <w:ind w:left="1005" w:hanging="525"/>
      </w:pPr>
      <w:rPr>
        <w:rFonts w:hint="default"/>
      </w:rPr>
    </w:lvl>
    <w:lvl w:ilvl="1" w:tplc="F53C8E5A">
      <w:start w:val="1"/>
      <w:numFmt w:val="taiwaneseCountingThousand"/>
      <w:lvlText w:val="(%2)"/>
      <w:lvlJc w:val="left"/>
      <w:pPr>
        <w:ind w:left="1485" w:hanging="52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E045740"/>
    <w:multiLevelType w:val="hybridMultilevel"/>
    <w:tmpl w:val="66FAEC7A"/>
    <w:lvl w:ilvl="0" w:tplc="B5D419FA">
      <w:start w:val="1"/>
      <w:numFmt w:val="taiwaneseCountingThousand"/>
      <w:lvlText w:val="(%1)"/>
      <w:lvlJc w:val="left"/>
      <w:pPr>
        <w:ind w:left="1005" w:hanging="525"/>
      </w:pPr>
      <w:rPr>
        <w:rFonts w:hint="default"/>
        <w:color w:val="auto"/>
      </w:rPr>
    </w:lvl>
    <w:lvl w:ilvl="1" w:tplc="F53C8E5A">
      <w:start w:val="1"/>
      <w:numFmt w:val="taiwaneseCountingThousand"/>
      <w:lvlText w:val="(%2)"/>
      <w:lvlJc w:val="left"/>
      <w:pPr>
        <w:ind w:left="1485" w:hanging="525"/>
      </w:pPr>
      <w:rPr>
        <w:rFonts w:hint="default"/>
      </w:rPr>
    </w:lvl>
    <w:lvl w:ilvl="2" w:tplc="AE1CDCD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C41108F"/>
    <w:multiLevelType w:val="hybridMultilevel"/>
    <w:tmpl w:val="6142B9EE"/>
    <w:lvl w:ilvl="0" w:tplc="1918FF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60364"/>
    <w:multiLevelType w:val="hybridMultilevel"/>
    <w:tmpl w:val="2F4CCE7A"/>
    <w:lvl w:ilvl="0" w:tplc="CC1CF59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932E2E"/>
    <w:multiLevelType w:val="hybridMultilevel"/>
    <w:tmpl w:val="78A002A8"/>
    <w:lvl w:ilvl="0" w:tplc="5EC2C824">
      <w:start w:val="1"/>
      <w:numFmt w:val="decimal"/>
      <w:lvlText w:val="%1."/>
      <w:lvlJc w:val="left"/>
      <w:pPr>
        <w:tabs>
          <w:tab w:val="num" w:pos="720"/>
        </w:tabs>
        <w:ind w:left="720" w:hanging="360"/>
      </w:pPr>
    </w:lvl>
    <w:lvl w:ilvl="1" w:tplc="BEDEF8CE">
      <w:numFmt w:val="none"/>
      <w:lvlText w:val=""/>
      <w:lvlJc w:val="left"/>
      <w:pPr>
        <w:tabs>
          <w:tab w:val="num" w:pos="360"/>
        </w:tabs>
      </w:pPr>
    </w:lvl>
    <w:lvl w:ilvl="2" w:tplc="97B2F4B4" w:tentative="1">
      <w:start w:val="1"/>
      <w:numFmt w:val="decimal"/>
      <w:lvlText w:val="%3."/>
      <w:lvlJc w:val="left"/>
      <w:pPr>
        <w:tabs>
          <w:tab w:val="num" w:pos="2160"/>
        </w:tabs>
        <w:ind w:left="2160" w:hanging="360"/>
      </w:pPr>
    </w:lvl>
    <w:lvl w:ilvl="3" w:tplc="522A9D00" w:tentative="1">
      <w:start w:val="1"/>
      <w:numFmt w:val="decimal"/>
      <w:lvlText w:val="%4."/>
      <w:lvlJc w:val="left"/>
      <w:pPr>
        <w:tabs>
          <w:tab w:val="num" w:pos="2880"/>
        </w:tabs>
        <w:ind w:left="2880" w:hanging="360"/>
      </w:pPr>
    </w:lvl>
    <w:lvl w:ilvl="4" w:tplc="6E30A2C6" w:tentative="1">
      <w:start w:val="1"/>
      <w:numFmt w:val="decimal"/>
      <w:lvlText w:val="%5."/>
      <w:lvlJc w:val="left"/>
      <w:pPr>
        <w:tabs>
          <w:tab w:val="num" w:pos="3600"/>
        </w:tabs>
        <w:ind w:left="3600" w:hanging="360"/>
      </w:pPr>
    </w:lvl>
    <w:lvl w:ilvl="5" w:tplc="10EC9834" w:tentative="1">
      <w:start w:val="1"/>
      <w:numFmt w:val="decimal"/>
      <w:lvlText w:val="%6."/>
      <w:lvlJc w:val="left"/>
      <w:pPr>
        <w:tabs>
          <w:tab w:val="num" w:pos="4320"/>
        </w:tabs>
        <w:ind w:left="4320" w:hanging="360"/>
      </w:pPr>
    </w:lvl>
    <w:lvl w:ilvl="6" w:tplc="90CEA19A" w:tentative="1">
      <w:start w:val="1"/>
      <w:numFmt w:val="decimal"/>
      <w:lvlText w:val="%7."/>
      <w:lvlJc w:val="left"/>
      <w:pPr>
        <w:tabs>
          <w:tab w:val="num" w:pos="5040"/>
        </w:tabs>
        <w:ind w:left="5040" w:hanging="360"/>
      </w:pPr>
    </w:lvl>
    <w:lvl w:ilvl="7" w:tplc="22044D0E" w:tentative="1">
      <w:start w:val="1"/>
      <w:numFmt w:val="decimal"/>
      <w:lvlText w:val="%8."/>
      <w:lvlJc w:val="left"/>
      <w:pPr>
        <w:tabs>
          <w:tab w:val="num" w:pos="5760"/>
        </w:tabs>
        <w:ind w:left="5760" w:hanging="360"/>
      </w:pPr>
    </w:lvl>
    <w:lvl w:ilvl="8" w:tplc="A438AAB4" w:tentative="1">
      <w:start w:val="1"/>
      <w:numFmt w:val="decimal"/>
      <w:lvlText w:val="%9."/>
      <w:lvlJc w:val="left"/>
      <w:pPr>
        <w:tabs>
          <w:tab w:val="num" w:pos="6480"/>
        </w:tabs>
        <w:ind w:left="6480" w:hanging="360"/>
      </w:pPr>
    </w:lvl>
  </w:abstractNum>
  <w:abstractNum w:abstractNumId="17" w15:restartNumberingAfterBreak="0">
    <w:nsid w:val="564E4839"/>
    <w:multiLevelType w:val="hybridMultilevel"/>
    <w:tmpl w:val="F03A61B4"/>
    <w:lvl w:ilvl="0" w:tplc="3496BB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16A5BB3"/>
    <w:multiLevelType w:val="hybridMultilevel"/>
    <w:tmpl w:val="6142B9EE"/>
    <w:lvl w:ilvl="0" w:tplc="1918FF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897FD3"/>
    <w:multiLevelType w:val="hybridMultilevel"/>
    <w:tmpl w:val="770A53FC"/>
    <w:lvl w:ilvl="0" w:tplc="9E7A3B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4D47C4"/>
    <w:multiLevelType w:val="hybridMultilevel"/>
    <w:tmpl w:val="E732F1B2"/>
    <w:lvl w:ilvl="0" w:tplc="81F407FC">
      <w:start w:val="1"/>
      <w:numFmt w:val="decimal"/>
      <w:lvlText w:val="%1."/>
      <w:lvlJc w:val="left"/>
      <w:pPr>
        <w:tabs>
          <w:tab w:val="num" w:pos="720"/>
        </w:tabs>
        <w:ind w:left="720" w:hanging="360"/>
      </w:pPr>
      <w:rPr>
        <w:rFonts w:hint="eastAsia"/>
      </w:rPr>
    </w:lvl>
    <w:lvl w:ilvl="1" w:tplc="288A8A26" w:tentative="1">
      <w:start w:val="1"/>
      <w:numFmt w:val="decimal"/>
      <w:lvlText w:val="%2."/>
      <w:lvlJc w:val="left"/>
      <w:pPr>
        <w:tabs>
          <w:tab w:val="num" w:pos="1440"/>
        </w:tabs>
        <w:ind w:left="1440" w:hanging="360"/>
      </w:pPr>
    </w:lvl>
    <w:lvl w:ilvl="2" w:tplc="6C9E7086" w:tentative="1">
      <w:start w:val="1"/>
      <w:numFmt w:val="decimal"/>
      <w:lvlText w:val="%3."/>
      <w:lvlJc w:val="left"/>
      <w:pPr>
        <w:tabs>
          <w:tab w:val="num" w:pos="2160"/>
        </w:tabs>
        <w:ind w:left="2160" w:hanging="360"/>
      </w:pPr>
    </w:lvl>
    <w:lvl w:ilvl="3" w:tplc="44C241B8" w:tentative="1">
      <w:start w:val="1"/>
      <w:numFmt w:val="decimal"/>
      <w:lvlText w:val="%4."/>
      <w:lvlJc w:val="left"/>
      <w:pPr>
        <w:tabs>
          <w:tab w:val="num" w:pos="2880"/>
        </w:tabs>
        <w:ind w:left="2880" w:hanging="360"/>
      </w:pPr>
    </w:lvl>
    <w:lvl w:ilvl="4" w:tplc="8AFC52F6" w:tentative="1">
      <w:start w:val="1"/>
      <w:numFmt w:val="decimal"/>
      <w:lvlText w:val="%5."/>
      <w:lvlJc w:val="left"/>
      <w:pPr>
        <w:tabs>
          <w:tab w:val="num" w:pos="3600"/>
        </w:tabs>
        <w:ind w:left="3600" w:hanging="360"/>
      </w:pPr>
    </w:lvl>
    <w:lvl w:ilvl="5" w:tplc="2E0012CC" w:tentative="1">
      <w:start w:val="1"/>
      <w:numFmt w:val="decimal"/>
      <w:lvlText w:val="%6."/>
      <w:lvlJc w:val="left"/>
      <w:pPr>
        <w:tabs>
          <w:tab w:val="num" w:pos="4320"/>
        </w:tabs>
        <w:ind w:left="4320" w:hanging="360"/>
      </w:pPr>
    </w:lvl>
    <w:lvl w:ilvl="6" w:tplc="7CFC690E" w:tentative="1">
      <w:start w:val="1"/>
      <w:numFmt w:val="decimal"/>
      <w:lvlText w:val="%7."/>
      <w:lvlJc w:val="left"/>
      <w:pPr>
        <w:tabs>
          <w:tab w:val="num" w:pos="5040"/>
        </w:tabs>
        <w:ind w:left="5040" w:hanging="360"/>
      </w:pPr>
    </w:lvl>
    <w:lvl w:ilvl="7" w:tplc="A824F9D6" w:tentative="1">
      <w:start w:val="1"/>
      <w:numFmt w:val="decimal"/>
      <w:lvlText w:val="%8."/>
      <w:lvlJc w:val="left"/>
      <w:pPr>
        <w:tabs>
          <w:tab w:val="num" w:pos="5760"/>
        </w:tabs>
        <w:ind w:left="5760" w:hanging="360"/>
      </w:pPr>
    </w:lvl>
    <w:lvl w:ilvl="8" w:tplc="3CECABE6" w:tentative="1">
      <w:start w:val="1"/>
      <w:numFmt w:val="decimal"/>
      <w:lvlText w:val="%9."/>
      <w:lvlJc w:val="left"/>
      <w:pPr>
        <w:tabs>
          <w:tab w:val="num" w:pos="6480"/>
        </w:tabs>
        <w:ind w:left="6480" w:hanging="360"/>
      </w:pPr>
    </w:lvl>
  </w:abstractNum>
  <w:abstractNum w:abstractNumId="21" w15:restartNumberingAfterBreak="0">
    <w:nsid w:val="6A5A3A08"/>
    <w:multiLevelType w:val="hybridMultilevel"/>
    <w:tmpl w:val="6142B9EE"/>
    <w:lvl w:ilvl="0" w:tplc="1918FF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9615ED"/>
    <w:multiLevelType w:val="hybridMultilevel"/>
    <w:tmpl w:val="B156BEDE"/>
    <w:lvl w:ilvl="0" w:tplc="745E98C8">
      <w:start w:val="1"/>
      <w:numFmt w:val="taiwaneseCountingThousand"/>
      <w:lvlText w:val="(%1)"/>
      <w:lvlJc w:val="left"/>
      <w:pPr>
        <w:ind w:left="1005" w:hanging="525"/>
      </w:pPr>
      <w:rPr>
        <w:rFonts w:hint="default"/>
      </w:rPr>
    </w:lvl>
    <w:lvl w:ilvl="1" w:tplc="F53C8E5A">
      <w:start w:val="1"/>
      <w:numFmt w:val="taiwaneseCountingThousand"/>
      <w:lvlText w:val="(%2)"/>
      <w:lvlJc w:val="left"/>
      <w:pPr>
        <w:ind w:left="1485" w:hanging="52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CC20A54"/>
    <w:multiLevelType w:val="hybridMultilevel"/>
    <w:tmpl w:val="F1C4A5C6"/>
    <w:lvl w:ilvl="0" w:tplc="51A69EEA">
      <w:start w:val="1"/>
      <w:numFmt w:val="taiwaneseCountingThousand"/>
      <w:lvlText w:val="（%1）"/>
      <w:lvlJc w:val="left"/>
      <w:pPr>
        <w:ind w:left="1422" w:hanging="85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CF67279"/>
    <w:multiLevelType w:val="hybridMultilevel"/>
    <w:tmpl w:val="6142B9EE"/>
    <w:lvl w:ilvl="0" w:tplc="1918FFD0">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C30501"/>
    <w:multiLevelType w:val="hybridMultilevel"/>
    <w:tmpl w:val="FC38946A"/>
    <w:lvl w:ilvl="0" w:tplc="883A899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4743F7"/>
    <w:multiLevelType w:val="hybridMultilevel"/>
    <w:tmpl w:val="1A324BDE"/>
    <w:lvl w:ilvl="0" w:tplc="26841B00">
      <w:start w:val="1"/>
      <w:numFmt w:val="taiwaneseCountingThousand"/>
      <w:pStyle w:val="a"/>
      <w:lvlText w:val="%1、"/>
      <w:lvlJc w:val="left"/>
      <w:pPr>
        <w:tabs>
          <w:tab w:val="num" w:pos="1320"/>
        </w:tabs>
        <w:ind w:left="1320" w:hanging="960"/>
      </w:pPr>
      <w:rPr>
        <w:rFonts w:eastAsia="標楷體" w:hint="eastAsia"/>
        <w:szCs w:val="32"/>
      </w:rPr>
    </w:lvl>
    <w:lvl w:ilvl="1" w:tplc="04090003">
      <w:start w:val="1"/>
      <w:numFmt w:val="decimal"/>
      <w:lvlText w:val="%2、"/>
      <w:lvlJc w:val="left"/>
      <w:pPr>
        <w:tabs>
          <w:tab w:val="num" w:pos="960"/>
        </w:tabs>
        <w:ind w:left="960" w:hanging="480"/>
      </w:pPr>
      <w:rPr>
        <w:rFonts w:ascii="Times New Roman" w:eastAsia="Times New Roman" w:hAnsi="Times New Roman" w:cs="Times New Roman"/>
        <w:szCs w:val="32"/>
      </w:rPr>
    </w:lvl>
    <w:lvl w:ilvl="2" w:tplc="04090005">
      <w:start w:val="1"/>
      <w:numFmt w:val="decimal"/>
      <w:lvlText w:val="%3、"/>
      <w:lvlJc w:val="left"/>
      <w:pPr>
        <w:tabs>
          <w:tab w:val="num" w:pos="1680"/>
        </w:tabs>
        <w:ind w:left="1680" w:hanging="720"/>
      </w:pPr>
      <w:rPr>
        <w:rFonts w:hint="default"/>
      </w:rPr>
    </w:lvl>
    <w:lvl w:ilvl="3" w:tplc="04090001">
      <w:start w:val="1"/>
      <w:numFmt w:val="taiwaneseCountingThousand"/>
      <w:lvlText w:val="（%4）"/>
      <w:lvlJc w:val="left"/>
      <w:pPr>
        <w:tabs>
          <w:tab w:val="num" w:pos="2160"/>
        </w:tabs>
        <w:ind w:left="2160" w:hanging="720"/>
      </w:pPr>
      <w:rPr>
        <w:rFonts w:hint="default"/>
      </w:r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7" w15:restartNumberingAfterBreak="0">
    <w:nsid w:val="7C297603"/>
    <w:multiLevelType w:val="hybridMultilevel"/>
    <w:tmpl w:val="6562DF3A"/>
    <w:lvl w:ilvl="0" w:tplc="B16E764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26"/>
  </w:num>
  <w:num w:numId="4">
    <w:abstractNumId w:val="7"/>
  </w:num>
  <w:num w:numId="5">
    <w:abstractNumId w:val="5"/>
  </w:num>
  <w:num w:numId="6">
    <w:abstractNumId w:val="15"/>
  </w:num>
  <w:num w:numId="7">
    <w:abstractNumId w:val="9"/>
  </w:num>
  <w:num w:numId="8">
    <w:abstractNumId w:val="2"/>
  </w:num>
  <w:num w:numId="9">
    <w:abstractNumId w:val="27"/>
  </w:num>
  <w:num w:numId="10">
    <w:abstractNumId w:val="3"/>
  </w:num>
  <w:num w:numId="11">
    <w:abstractNumId w:val="20"/>
  </w:num>
  <w:num w:numId="12">
    <w:abstractNumId w:val="0"/>
  </w:num>
  <w:num w:numId="13">
    <w:abstractNumId w:val="10"/>
  </w:num>
  <w:num w:numId="14">
    <w:abstractNumId w:val="13"/>
  </w:num>
  <w:num w:numId="15">
    <w:abstractNumId w:val="1"/>
  </w:num>
  <w:num w:numId="16">
    <w:abstractNumId w:val="4"/>
  </w:num>
  <w:num w:numId="17">
    <w:abstractNumId w:val="6"/>
  </w:num>
  <w:num w:numId="18">
    <w:abstractNumId w:val="22"/>
  </w:num>
  <w:num w:numId="19">
    <w:abstractNumId w:val="12"/>
  </w:num>
  <w:num w:numId="20">
    <w:abstractNumId w:val="23"/>
  </w:num>
  <w:num w:numId="21">
    <w:abstractNumId w:val="11"/>
  </w:num>
  <w:num w:numId="22">
    <w:abstractNumId w:val="21"/>
  </w:num>
  <w:num w:numId="23">
    <w:abstractNumId w:val="24"/>
  </w:num>
  <w:num w:numId="24">
    <w:abstractNumId w:val="16"/>
  </w:num>
  <w:num w:numId="25">
    <w:abstractNumId w:val="25"/>
  </w:num>
  <w:num w:numId="26">
    <w:abstractNumId w:val="14"/>
  </w:num>
  <w:num w:numId="27">
    <w:abstractNumId w:val="18"/>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1E"/>
    <w:rsid w:val="0000094B"/>
    <w:rsid w:val="00002046"/>
    <w:rsid w:val="000030E6"/>
    <w:rsid w:val="00004D28"/>
    <w:rsid w:val="00006353"/>
    <w:rsid w:val="00006A54"/>
    <w:rsid w:val="00006EF0"/>
    <w:rsid w:val="00006FC3"/>
    <w:rsid w:val="00011541"/>
    <w:rsid w:val="00011C0F"/>
    <w:rsid w:val="00014CE7"/>
    <w:rsid w:val="00024061"/>
    <w:rsid w:val="000252F2"/>
    <w:rsid w:val="0003017F"/>
    <w:rsid w:val="000348BE"/>
    <w:rsid w:val="00036053"/>
    <w:rsid w:val="00036210"/>
    <w:rsid w:val="00036A78"/>
    <w:rsid w:val="00037E2E"/>
    <w:rsid w:val="00040E68"/>
    <w:rsid w:val="00040F55"/>
    <w:rsid w:val="00044613"/>
    <w:rsid w:val="00044FCA"/>
    <w:rsid w:val="00045155"/>
    <w:rsid w:val="00045865"/>
    <w:rsid w:val="00046FDD"/>
    <w:rsid w:val="0005234C"/>
    <w:rsid w:val="00056AD7"/>
    <w:rsid w:val="000578E0"/>
    <w:rsid w:val="00057FEC"/>
    <w:rsid w:val="00060939"/>
    <w:rsid w:val="000617D7"/>
    <w:rsid w:val="00062235"/>
    <w:rsid w:val="000627DC"/>
    <w:rsid w:val="0006432B"/>
    <w:rsid w:val="00067F57"/>
    <w:rsid w:val="000766B8"/>
    <w:rsid w:val="000821A9"/>
    <w:rsid w:val="00082F76"/>
    <w:rsid w:val="000863A6"/>
    <w:rsid w:val="0009231A"/>
    <w:rsid w:val="00092928"/>
    <w:rsid w:val="00093380"/>
    <w:rsid w:val="000933E1"/>
    <w:rsid w:val="00094CCE"/>
    <w:rsid w:val="00097ED8"/>
    <w:rsid w:val="000A1E1B"/>
    <w:rsid w:val="000A3000"/>
    <w:rsid w:val="000A387E"/>
    <w:rsid w:val="000A3B3A"/>
    <w:rsid w:val="000A6724"/>
    <w:rsid w:val="000A6893"/>
    <w:rsid w:val="000B0BE9"/>
    <w:rsid w:val="000B228D"/>
    <w:rsid w:val="000B3BFD"/>
    <w:rsid w:val="000B3D12"/>
    <w:rsid w:val="000B5D32"/>
    <w:rsid w:val="000B6E52"/>
    <w:rsid w:val="000C1242"/>
    <w:rsid w:val="000C2BCF"/>
    <w:rsid w:val="000D1FA9"/>
    <w:rsid w:val="000D3202"/>
    <w:rsid w:val="000D4EEC"/>
    <w:rsid w:val="000D6EF1"/>
    <w:rsid w:val="000D7227"/>
    <w:rsid w:val="000D7645"/>
    <w:rsid w:val="000E224A"/>
    <w:rsid w:val="000E30B5"/>
    <w:rsid w:val="000E34BD"/>
    <w:rsid w:val="000E46AF"/>
    <w:rsid w:val="000E4D2E"/>
    <w:rsid w:val="000E641F"/>
    <w:rsid w:val="000F0555"/>
    <w:rsid w:val="000F2AA5"/>
    <w:rsid w:val="000F3719"/>
    <w:rsid w:val="000F6EEA"/>
    <w:rsid w:val="000F7918"/>
    <w:rsid w:val="00100FB6"/>
    <w:rsid w:val="001056F7"/>
    <w:rsid w:val="00107B62"/>
    <w:rsid w:val="001138F3"/>
    <w:rsid w:val="00115074"/>
    <w:rsid w:val="00116D9A"/>
    <w:rsid w:val="001211AE"/>
    <w:rsid w:val="00124929"/>
    <w:rsid w:val="00125CDD"/>
    <w:rsid w:val="00126B83"/>
    <w:rsid w:val="00127951"/>
    <w:rsid w:val="0013345A"/>
    <w:rsid w:val="00141114"/>
    <w:rsid w:val="00145D5E"/>
    <w:rsid w:val="00146495"/>
    <w:rsid w:val="00146C59"/>
    <w:rsid w:val="00147A7F"/>
    <w:rsid w:val="00147AF5"/>
    <w:rsid w:val="00147B44"/>
    <w:rsid w:val="0015142A"/>
    <w:rsid w:val="001528BD"/>
    <w:rsid w:val="00152E74"/>
    <w:rsid w:val="00153A68"/>
    <w:rsid w:val="00153EEA"/>
    <w:rsid w:val="001564AB"/>
    <w:rsid w:val="00157F80"/>
    <w:rsid w:val="001626CA"/>
    <w:rsid w:val="00164700"/>
    <w:rsid w:val="0016472F"/>
    <w:rsid w:val="00164A69"/>
    <w:rsid w:val="00164D5E"/>
    <w:rsid w:val="00171CBB"/>
    <w:rsid w:val="00171EA5"/>
    <w:rsid w:val="00172EE9"/>
    <w:rsid w:val="00173240"/>
    <w:rsid w:val="001741D2"/>
    <w:rsid w:val="0017468D"/>
    <w:rsid w:val="00174BE5"/>
    <w:rsid w:val="00177981"/>
    <w:rsid w:val="00182E50"/>
    <w:rsid w:val="001847A5"/>
    <w:rsid w:val="001852E8"/>
    <w:rsid w:val="00185B4B"/>
    <w:rsid w:val="00190158"/>
    <w:rsid w:val="00190D9A"/>
    <w:rsid w:val="00191FC6"/>
    <w:rsid w:val="0019243E"/>
    <w:rsid w:val="00196C43"/>
    <w:rsid w:val="001B2030"/>
    <w:rsid w:val="001B35D8"/>
    <w:rsid w:val="001C07E3"/>
    <w:rsid w:val="001C1CF5"/>
    <w:rsid w:val="001C2358"/>
    <w:rsid w:val="001C572E"/>
    <w:rsid w:val="001C7EE7"/>
    <w:rsid w:val="001D2495"/>
    <w:rsid w:val="001D44E8"/>
    <w:rsid w:val="001D59BA"/>
    <w:rsid w:val="001D6065"/>
    <w:rsid w:val="001E0A8C"/>
    <w:rsid w:val="001E0C24"/>
    <w:rsid w:val="001E1B61"/>
    <w:rsid w:val="001E57EE"/>
    <w:rsid w:val="001E6D22"/>
    <w:rsid w:val="001F2AB0"/>
    <w:rsid w:val="001F2AEC"/>
    <w:rsid w:val="001F5EAA"/>
    <w:rsid w:val="001F63FA"/>
    <w:rsid w:val="002000AF"/>
    <w:rsid w:val="002046AE"/>
    <w:rsid w:val="002062D5"/>
    <w:rsid w:val="00207C13"/>
    <w:rsid w:val="00210BC7"/>
    <w:rsid w:val="00216F9A"/>
    <w:rsid w:val="002203CB"/>
    <w:rsid w:val="00220E53"/>
    <w:rsid w:val="00221B17"/>
    <w:rsid w:val="00221D80"/>
    <w:rsid w:val="00222190"/>
    <w:rsid w:val="00222B9D"/>
    <w:rsid w:val="00223847"/>
    <w:rsid w:val="002239E7"/>
    <w:rsid w:val="002248C7"/>
    <w:rsid w:val="002251D3"/>
    <w:rsid w:val="002256B5"/>
    <w:rsid w:val="00226636"/>
    <w:rsid w:val="00226B06"/>
    <w:rsid w:val="0022769E"/>
    <w:rsid w:val="0023368C"/>
    <w:rsid w:val="0023395A"/>
    <w:rsid w:val="00234131"/>
    <w:rsid w:val="00237425"/>
    <w:rsid w:val="0023764C"/>
    <w:rsid w:val="00243684"/>
    <w:rsid w:val="00244092"/>
    <w:rsid w:val="00252388"/>
    <w:rsid w:val="00253C15"/>
    <w:rsid w:val="00253FB6"/>
    <w:rsid w:val="00260FF0"/>
    <w:rsid w:val="002637F5"/>
    <w:rsid w:val="0026454B"/>
    <w:rsid w:val="00266007"/>
    <w:rsid w:val="00271033"/>
    <w:rsid w:val="00272BFC"/>
    <w:rsid w:val="00272EB8"/>
    <w:rsid w:val="002737A0"/>
    <w:rsid w:val="002754BD"/>
    <w:rsid w:val="00277AB7"/>
    <w:rsid w:val="0028593D"/>
    <w:rsid w:val="002920D7"/>
    <w:rsid w:val="00296410"/>
    <w:rsid w:val="00296FCB"/>
    <w:rsid w:val="002A096D"/>
    <w:rsid w:val="002A1DB1"/>
    <w:rsid w:val="002A56A5"/>
    <w:rsid w:val="002A76D7"/>
    <w:rsid w:val="002B0DA0"/>
    <w:rsid w:val="002B0FE1"/>
    <w:rsid w:val="002B10B7"/>
    <w:rsid w:val="002B2801"/>
    <w:rsid w:val="002B5480"/>
    <w:rsid w:val="002B5F08"/>
    <w:rsid w:val="002B7305"/>
    <w:rsid w:val="002C0C1A"/>
    <w:rsid w:val="002C18FD"/>
    <w:rsid w:val="002C46C8"/>
    <w:rsid w:val="002C50B2"/>
    <w:rsid w:val="002C6A87"/>
    <w:rsid w:val="002C7A7A"/>
    <w:rsid w:val="002C7ABE"/>
    <w:rsid w:val="002D0A63"/>
    <w:rsid w:val="002E07A0"/>
    <w:rsid w:val="002E240D"/>
    <w:rsid w:val="002E5D88"/>
    <w:rsid w:val="002E6C63"/>
    <w:rsid w:val="002F1137"/>
    <w:rsid w:val="002F1618"/>
    <w:rsid w:val="002F1F3F"/>
    <w:rsid w:val="002F251E"/>
    <w:rsid w:val="002F2BE2"/>
    <w:rsid w:val="003002BB"/>
    <w:rsid w:val="003017FA"/>
    <w:rsid w:val="00302ED3"/>
    <w:rsid w:val="003042EC"/>
    <w:rsid w:val="00305C58"/>
    <w:rsid w:val="00305C75"/>
    <w:rsid w:val="0030792C"/>
    <w:rsid w:val="00312518"/>
    <w:rsid w:val="00312DE7"/>
    <w:rsid w:val="00321E6D"/>
    <w:rsid w:val="0032326A"/>
    <w:rsid w:val="003261E1"/>
    <w:rsid w:val="00334025"/>
    <w:rsid w:val="0033732E"/>
    <w:rsid w:val="0034041F"/>
    <w:rsid w:val="00347240"/>
    <w:rsid w:val="00347BA6"/>
    <w:rsid w:val="0035190D"/>
    <w:rsid w:val="00357866"/>
    <w:rsid w:val="00362A94"/>
    <w:rsid w:val="00362F8A"/>
    <w:rsid w:val="003653F8"/>
    <w:rsid w:val="0036615F"/>
    <w:rsid w:val="00367730"/>
    <w:rsid w:val="0037011F"/>
    <w:rsid w:val="003744EA"/>
    <w:rsid w:val="00374B2E"/>
    <w:rsid w:val="0037600B"/>
    <w:rsid w:val="0038052E"/>
    <w:rsid w:val="00380D52"/>
    <w:rsid w:val="003815F7"/>
    <w:rsid w:val="0038310A"/>
    <w:rsid w:val="00386B7A"/>
    <w:rsid w:val="003903C8"/>
    <w:rsid w:val="00390EC9"/>
    <w:rsid w:val="00391473"/>
    <w:rsid w:val="0039350E"/>
    <w:rsid w:val="00396E24"/>
    <w:rsid w:val="003976A2"/>
    <w:rsid w:val="003A2EAF"/>
    <w:rsid w:val="003A2F1A"/>
    <w:rsid w:val="003A322A"/>
    <w:rsid w:val="003A3546"/>
    <w:rsid w:val="003A7620"/>
    <w:rsid w:val="003A7987"/>
    <w:rsid w:val="003B0FF5"/>
    <w:rsid w:val="003B5E3D"/>
    <w:rsid w:val="003B6553"/>
    <w:rsid w:val="003B6E2E"/>
    <w:rsid w:val="003B793A"/>
    <w:rsid w:val="003C0684"/>
    <w:rsid w:val="003C210C"/>
    <w:rsid w:val="003C418B"/>
    <w:rsid w:val="003C7251"/>
    <w:rsid w:val="003D0485"/>
    <w:rsid w:val="003D1206"/>
    <w:rsid w:val="003D74E4"/>
    <w:rsid w:val="003D7C97"/>
    <w:rsid w:val="003E0B49"/>
    <w:rsid w:val="003E4B11"/>
    <w:rsid w:val="003E656C"/>
    <w:rsid w:val="003F0DFA"/>
    <w:rsid w:val="003F10D5"/>
    <w:rsid w:val="003F621C"/>
    <w:rsid w:val="003F662F"/>
    <w:rsid w:val="003F6FE2"/>
    <w:rsid w:val="0040050E"/>
    <w:rsid w:val="00401E90"/>
    <w:rsid w:val="00402111"/>
    <w:rsid w:val="004038BD"/>
    <w:rsid w:val="004044C7"/>
    <w:rsid w:val="00406768"/>
    <w:rsid w:val="00410768"/>
    <w:rsid w:val="00410D3E"/>
    <w:rsid w:val="00411A58"/>
    <w:rsid w:val="00413D2B"/>
    <w:rsid w:val="004142A2"/>
    <w:rsid w:val="00417415"/>
    <w:rsid w:val="004174DB"/>
    <w:rsid w:val="0041765B"/>
    <w:rsid w:val="00421E7B"/>
    <w:rsid w:val="00422451"/>
    <w:rsid w:val="00423563"/>
    <w:rsid w:val="00423713"/>
    <w:rsid w:val="004238E6"/>
    <w:rsid w:val="00424800"/>
    <w:rsid w:val="00424888"/>
    <w:rsid w:val="00425938"/>
    <w:rsid w:val="00426E45"/>
    <w:rsid w:val="0043327C"/>
    <w:rsid w:val="00433EC8"/>
    <w:rsid w:val="004348CC"/>
    <w:rsid w:val="00435133"/>
    <w:rsid w:val="00441668"/>
    <w:rsid w:val="00444940"/>
    <w:rsid w:val="00446296"/>
    <w:rsid w:val="00447E3D"/>
    <w:rsid w:val="004525F8"/>
    <w:rsid w:val="0045275B"/>
    <w:rsid w:val="0045387B"/>
    <w:rsid w:val="0045414E"/>
    <w:rsid w:val="00457243"/>
    <w:rsid w:val="004577B8"/>
    <w:rsid w:val="00457895"/>
    <w:rsid w:val="0046270F"/>
    <w:rsid w:val="0046331A"/>
    <w:rsid w:val="004655B2"/>
    <w:rsid w:val="004702E0"/>
    <w:rsid w:val="0047100C"/>
    <w:rsid w:val="00471044"/>
    <w:rsid w:val="0047295D"/>
    <w:rsid w:val="00482CD5"/>
    <w:rsid w:val="00487616"/>
    <w:rsid w:val="0048765F"/>
    <w:rsid w:val="0049365C"/>
    <w:rsid w:val="004A3F9F"/>
    <w:rsid w:val="004A45C1"/>
    <w:rsid w:val="004B3FF3"/>
    <w:rsid w:val="004B4C95"/>
    <w:rsid w:val="004B6CFB"/>
    <w:rsid w:val="004B72A7"/>
    <w:rsid w:val="004B73DC"/>
    <w:rsid w:val="004C00EA"/>
    <w:rsid w:val="004C0A0C"/>
    <w:rsid w:val="004C7071"/>
    <w:rsid w:val="004D27B6"/>
    <w:rsid w:val="004D5348"/>
    <w:rsid w:val="004D7FA2"/>
    <w:rsid w:val="004E1E34"/>
    <w:rsid w:val="004E7133"/>
    <w:rsid w:val="004E7192"/>
    <w:rsid w:val="004E7869"/>
    <w:rsid w:val="004F02AB"/>
    <w:rsid w:val="004F7323"/>
    <w:rsid w:val="005000F7"/>
    <w:rsid w:val="00500B7C"/>
    <w:rsid w:val="00501784"/>
    <w:rsid w:val="00501C5B"/>
    <w:rsid w:val="0050529B"/>
    <w:rsid w:val="005069A2"/>
    <w:rsid w:val="00507268"/>
    <w:rsid w:val="00515E4F"/>
    <w:rsid w:val="005163EE"/>
    <w:rsid w:val="0052007E"/>
    <w:rsid w:val="00524314"/>
    <w:rsid w:val="005319B0"/>
    <w:rsid w:val="0053252B"/>
    <w:rsid w:val="0053325E"/>
    <w:rsid w:val="005356D8"/>
    <w:rsid w:val="00537136"/>
    <w:rsid w:val="00540D08"/>
    <w:rsid w:val="0054187E"/>
    <w:rsid w:val="0054228A"/>
    <w:rsid w:val="00542943"/>
    <w:rsid w:val="0054486E"/>
    <w:rsid w:val="00545583"/>
    <w:rsid w:val="0054740F"/>
    <w:rsid w:val="00550993"/>
    <w:rsid w:val="00552294"/>
    <w:rsid w:val="00552EEC"/>
    <w:rsid w:val="005601CC"/>
    <w:rsid w:val="00563149"/>
    <w:rsid w:val="00564517"/>
    <w:rsid w:val="005662CD"/>
    <w:rsid w:val="00566682"/>
    <w:rsid w:val="005667DE"/>
    <w:rsid w:val="005700D7"/>
    <w:rsid w:val="00570CE9"/>
    <w:rsid w:val="005726BA"/>
    <w:rsid w:val="0057401A"/>
    <w:rsid w:val="005769F5"/>
    <w:rsid w:val="005820B6"/>
    <w:rsid w:val="00584C8E"/>
    <w:rsid w:val="00590531"/>
    <w:rsid w:val="005915CA"/>
    <w:rsid w:val="00591F89"/>
    <w:rsid w:val="00593602"/>
    <w:rsid w:val="00594E6F"/>
    <w:rsid w:val="00597FA8"/>
    <w:rsid w:val="005A2EAF"/>
    <w:rsid w:val="005A40C5"/>
    <w:rsid w:val="005A5B8B"/>
    <w:rsid w:val="005B02ED"/>
    <w:rsid w:val="005B308D"/>
    <w:rsid w:val="005B386B"/>
    <w:rsid w:val="005B4614"/>
    <w:rsid w:val="005B6C7A"/>
    <w:rsid w:val="005C1197"/>
    <w:rsid w:val="005C1C1E"/>
    <w:rsid w:val="005C2F71"/>
    <w:rsid w:val="005C33FB"/>
    <w:rsid w:val="005C3699"/>
    <w:rsid w:val="005C39A1"/>
    <w:rsid w:val="005C3A94"/>
    <w:rsid w:val="005C4F3A"/>
    <w:rsid w:val="005D01D0"/>
    <w:rsid w:val="005D0365"/>
    <w:rsid w:val="005D0C6C"/>
    <w:rsid w:val="005D3132"/>
    <w:rsid w:val="005D5427"/>
    <w:rsid w:val="005D773E"/>
    <w:rsid w:val="005D7E02"/>
    <w:rsid w:val="005E00F9"/>
    <w:rsid w:val="005E097B"/>
    <w:rsid w:val="005E2048"/>
    <w:rsid w:val="005E286C"/>
    <w:rsid w:val="005E4752"/>
    <w:rsid w:val="005F1D0A"/>
    <w:rsid w:val="005F4638"/>
    <w:rsid w:val="005F7927"/>
    <w:rsid w:val="00600325"/>
    <w:rsid w:val="00604CF9"/>
    <w:rsid w:val="00607D40"/>
    <w:rsid w:val="00621226"/>
    <w:rsid w:val="00622A38"/>
    <w:rsid w:val="006248BB"/>
    <w:rsid w:val="006307D5"/>
    <w:rsid w:val="006308C2"/>
    <w:rsid w:val="006320D6"/>
    <w:rsid w:val="00633C05"/>
    <w:rsid w:val="006348EA"/>
    <w:rsid w:val="00637298"/>
    <w:rsid w:val="006414C9"/>
    <w:rsid w:val="00642D43"/>
    <w:rsid w:val="006430F9"/>
    <w:rsid w:val="00643523"/>
    <w:rsid w:val="0064378F"/>
    <w:rsid w:val="0064497C"/>
    <w:rsid w:val="0064638B"/>
    <w:rsid w:val="006507CD"/>
    <w:rsid w:val="006516DA"/>
    <w:rsid w:val="00651F23"/>
    <w:rsid w:val="00652766"/>
    <w:rsid w:val="00654669"/>
    <w:rsid w:val="006626A6"/>
    <w:rsid w:val="00670265"/>
    <w:rsid w:val="006703BD"/>
    <w:rsid w:val="006732D5"/>
    <w:rsid w:val="0067501E"/>
    <w:rsid w:val="00675BAB"/>
    <w:rsid w:val="006768AB"/>
    <w:rsid w:val="006806E0"/>
    <w:rsid w:val="00681682"/>
    <w:rsid w:val="00682C20"/>
    <w:rsid w:val="00683733"/>
    <w:rsid w:val="00685165"/>
    <w:rsid w:val="0068562F"/>
    <w:rsid w:val="00687E84"/>
    <w:rsid w:val="0069643F"/>
    <w:rsid w:val="00696A9E"/>
    <w:rsid w:val="006A0CB1"/>
    <w:rsid w:val="006A2269"/>
    <w:rsid w:val="006A2A21"/>
    <w:rsid w:val="006A3469"/>
    <w:rsid w:val="006A425D"/>
    <w:rsid w:val="006A7DE5"/>
    <w:rsid w:val="006B2D90"/>
    <w:rsid w:val="006B3A35"/>
    <w:rsid w:val="006C1D4F"/>
    <w:rsid w:val="006C2BF4"/>
    <w:rsid w:val="006C3090"/>
    <w:rsid w:val="006C34D0"/>
    <w:rsid w:val="006C3802"/>
    <w:rsid w:val="006C583C"/>
    <w:rsid w:val="006C6BA3"/>
    <w:rsid w:val="006C7D10"/>
    <w:rsid w:val="006D0948"/>
    <w:rsid w:val="006D0F85"/>
    <w:rsid w:val="006D462C"/>
    <w:rsid w:val="006D6051"/>
    <w:rsid w:val="006D7577"/>
    <w:rsid w:val="006D7903"/>
    <w:rsid w:val="006E7418"/>
    <w:rsid w:val="006E792B"/>
    <w:rsid w:val="006F04D3"/>
    <w:rsid w:val="006F1BCE"/>
    <w:rsid w:val="006F28C2"/>
    <w:rsid w:val="006F5D1B"/>
    <w:rsid w:val="00702EDD"/>
    <w:rsid w:val="00704F18"/>
    <w:rsid w:val="00706F80"/>
    <w:rsid w:val="00710EB0"/>
    <w:rsid w:val="007119EA"/>
    <w:rsid w:val="007124A4"/>
    <w:rsid w:val="00712FE6"/>
    <w:rsid w:val="0071455D"/>
    <w:rsid w:val="0071706D"/>
    <w:rsid w:val="0072063A"/>
    <w:rsid w:val="00722EE0"/>
    <w:rsid w:val="007260DA"/>
    <w:rsid w:val="007321DE"/>
    <w:rsid w:val="00732B2C"/>
    <w:rsid w:val="00732CBC"/>
    <w:rsid w:val="00733560"/>
    <w:rsid w:val="007368AA"/>
    <w:rsid w:val="00740CCC"/>
    <w:rsid w:val="007413CA"/>
    <w:rsid w:val="00741EE8"/>
    <w:rsid w:val="007436B0"/>
    <w:rsid w:val="00745A48"/>
    <w:rsid w:val="00745C4A"/>
    <w:rsid w:val="0075004B"/>
    <w:rsid w:val="00750477"/>
    <w:rsid w:val="00751DB5"/>
    <w:rsid w:val="00752F31"/>
    <w:rsid w:val="00754A46"/>
    <w:rsid w:val="00755ED5"/>
    <w:rsid w:val="007570A2"/>
    <w:rsid w:val="00757CCD"/>
    <w:rsid w:val="00760540"/>
    <w:rsid w:val="0076057D"/>
    <w:rsid w:val="007630C1"/>
    <w:rsid w:val="00763183"/>
    <w:rsid w:val="00763F71"/>
    <w:rsid w:val="00765D05"/>
    <w:rsid w:val="00767CC1"/>
    <w:rsid w:val="00771D42"/>
    <w:rsid w:val="00772052"/>
    <w:rsid w:val="0077340F"/>
    <w:rsid w:val="00773836"/>
    <w:rsid w:val="007761E2"/>
    <w:rsid w:val="007768EB"/>
    <w:rsid w:val="00777008"/>
    <w:rsid w:val="0078246B"/>
    <w:rsid w:val="00783339"/>
    <w:rsid w:val="0078476D"/>
    <w:rsid w:val="00784E5B"/>
    <w:rsid w:val="007855BA"/>
    <w:rsid w:val="0078588F"/>
    <w:rsid w:val="00787ABF"/>
    <w:rsid w:val="007910E8"/>
    <w:rsid w:val="00791484"/>
    <w:rsid w:val="00792B41"/>
    <w:rsid w:val="00792F3B"/>
    <w:rsid w:val="0079472F"/>
    <w:rsid w:val="00797F9C"/>
    <w:rsid w:val="007A1C81"/>
    <w:rsid w:val="007A2050"/>
    <w:rsid w:val="007A3C87"/>
    <w:rsid w:val="007A450C"/>
    <w:rsid w:val="007A6C46"/>
    <w:rsid w:val="007B020D"/>
    <w:rsid w:val="007B385B"/>
    <w:rsid w:val="007B478A"/>
    <w:rsid w:val="007B5D1A"/>
    <w:rsid w:val="007C0DAC"/>
    <w:rsid w:val="007C121C"/>
    <w:rsid w:val="007C14EF"/>
    <w:rsid w:val="007C1C53"/>
    <w:rsid w:val="007C4751"/>
    <w:rsid w:val="007C6896"/>
    <w:rsid w:val="007C7545"/>
    <w:rsid w:val="007D0335"/>
    <w:rsid w:val="007D06CC"/>
    <w:rsid w:val="007D40D6"/>
    <w:rsid w:val="007D462F"/>
    <w:rsid w:val="007E30EB"/>
    <w:rsid w:val="007E4BCE"/>
    <w:rsid w:val="007E5D25"/>
    <w:rsid w:val="007E64F2"/>
    <w:rsid w:val="007E76E8"/>
    <w:rsid w:val="007F0138"/>
    <w:rsid w:val="007F40F9"/>
    <w:rsid w:val="007F41B7"/>
    <w:rsid w:val="007F46A0"/>
    <w:rsid w:val="007F589B"/>
    <w:rsid w:val="007F6757"/>
    <w:rsid w:val="008013FC"/>
    <w:rsid w:val="00805BAE"/>
    <w:rsid w:val="008069C6"/>
    <w:rsid w:val="00811637"/>
    <w:rsid w:val="00812930"/>
    <w:rsid w:val="00813652"/>
    <w:rsid w:val="008146E0"/>
    <w:rsid w:val="008149C7"/>
    <w:rsid w:val="00816340"/>
    <w:rsid w:val="00817B1B"/>
    <w:rsid w:val="0082112E"/>
    <w:rsid w:val="00830275"/>
    <w:rsid w:val="00830290"/>
    <w:rsid w:val="0083061F"/>
    <w:rsid w:val="00832657"/>
    <w:rsid w:val="008354B5"/>
    <w:rsid w:val="00835503"/>
    <w:rsid w:val="00837560"/>
    <w:rsid w:val="0084252E"/>
    <w:rsid w:val="00843344"/>
    <w:rsid w:val="00844C2C"/>
    <w:rsid w:val="0084668C"/>
    <w:rsid w:val="00855416"/>
    <w:rsid w:val="00855A9F"/>
    <w:rsid w:val="008568C0"/>
    <w:rsid w:val="00857DA0"/>
    <w:rsid w:val="00866551"/>
    <w:rsid w:val="00870A26"/>
    <w:rsid w:val="00872909"/>
    <w:rsid w:val="008749F3"/>
    <w:rsid w:val="00875614"/>
    <w:rsid w:val="0087737C"/>
    <w:rsid w:val="00877A55"/>
    <w:rsid w:val="008817F5"/>
    <w:rsid w:val="00884A5E"/>
    <w:rsid w:val="008854DE"/>
    <w:rsid w:val="00886631"/>
    <w:rsid w:val="00886FD2"/>
    <w:rsid w:val="00887CD1"/>
    <w:rsid w:val="008938CB"/>
    <w:rsid w:val="00896BB6"/>
    <w:rsid w:val="008A009E"/>
    <w:rsid w:val="008A0886"/>
    <w:rsid w:val="008A4CB2"/>
    <w:rsid w:val="008A4EB9"/>
    <w:rsid w:val="008A66F7"/>
    <w:rsid w:val="008A7689"/>
    <w:rsid w:val="008B3873"/>
    <w:rsid w:val="008B5276"/>
    <w:rsid w:val="008B5F3E"/>
    <w:rsid w:val="008B6027"/>
    <w:rsid w:val="008B7795"/>
    <w:rsid w:val="008B7C48"/>
    <w:rsid w:val="008C1361"/>
    <w:rsid w:val="008C1497"/>
    <w:rsid w:val="008C2CBB"/>
    <w:rsid w:val="008C4F3D"/>
    <w:rsid w:val="008C5B1F"/>
    <w:rsid w:val="008C7F25"/>
    <w:rsid w:val="008D0FD5"/>
    <w:rsid w:val="008D1080"/>
    <w:rsid w:val="008D2FC2"/>
    <w:rsid w:val="008D2FF4"/>
    <w:rsid w:val="008D329B"/>
    <w:rsid w:val="008D517A"/>
    <w:rsid w:val="008D6AD4"/>
    <w:rsid w:val="008E0C9C"/>
    <w:rsid w:val="008E186F"/>
    <w:rsid w:val="008E336A"/>
    <w:rsid w:val="008E3423"/>
    <w:rsid w:val="008E434C"/>
    <w:rsid w:val="008E53E9"/>
    <w:rsid w:val="008E5AD0"/>
    <w:rsid w:val="008E6471"/>
    <w:rsid w:val="008E7B9D"/>
    <w:rsid w:val="008F0384"/>
    <w:rsid w:val="008F15D1"/>
    <w:rsid w:val="008F41A3"/>
    <w:rsid w:val="008F4FB7"/>
    <w:rsid w:val="008F5815"/>
    <w:rsid w:val="008F5C3E"/>
    <w:rsid w:val="00900FD4"/>
    <w:rsid w:val="009024D7"/>
    <w:rsid w:val="009031F5"/>
    <w:rsid w:val="00903418"/>
    <w:rsid w:val="00914B66"/>
    <w:rsid w:val="0091718F"/>
    <w:rsid w:val="0091752D"/>
    <w:rsid w:val="00917620"/>
    <w:rsid w:val="00917BBB"/>
    <w:rsid w:val="00917BFE"/>
    <w:rsid w:val="00921380"/>
    <w:rsid w:val="00924118"/>
    <w:rsid w:val="00924176"/>
    <w:rsid w:val="00925245"/>
    <w:rsid w:val="0092566C"/>
    <w:rsid w:val="009302CD"/>
    <w:rsid w:val="009348A9"/>
    <w:rsid w:val="00936455"/>
    <w:rsid w:val="00936811"/>
    <w:rsid w:val="009370C2"/>
    <w:rsid w:val="009403D0"/>
    <w:rsid w:val="009407A5"/>
    <w:rsid w:val="009422BE"/>
    <w:rsid w:val="00943C83"/>
    <w:rsid w:val="00944E43"/>
    <w:rsid w:val="00947D58"/>
    <w:rsid w:val="00950B27"/>
    <w:rsid w:val="00953718"/>
    <w:rsid w:val="00954B73"/>
    <w:rsid w:val="00957151"/>
    <w:rsid w:val="00961AB8"/>
    <w:rsid w:val="009622BE"/>
    <w:rsid w:val="00962A1C"/>
    <w:rsid w:val="009633F8"/>
    <w:rsid w:val="00963AB0"/>
    <w:rsid w:val="009652E1"/>
    <w:rsid w:val="009679A4"/>
    <w:rsid w:val="00967BF4"/>
    <w:rsid w:val="00972793"/>
    <w:rsid w:val="009729FA"/>
    <w:rsid w:val="00972AE6"/>
    <w:rsid w:val="00972B99"/>
    <w:rsid w:val="00973B79"/>
    <w:rsid w:val="00976703"/>
    <w:rsid w:val="00980346"/>
    <w:rsid w:val="00980799"/>
    <w:rsid w:val="009814B5"/>
    <w:rsid w:val="00981FC8"/>
    <w:rsid w:val="00982BE4"/>
    <w:rsid w:val="00982F6E"/>
    <w:rsid w:val="00987718"/>
    <w:rsid w:val="00992E74"/>
    <w:rsid w:val="00993DFD"/>
    <w:rsid w:val="00994443"/>
    <w:rsid w:val="009960BE"/>
    <w:rsid w:val="00996903"/>
    <w:rsid w:val="00997348"/>
    <w:rsid w:val="00997593"/>
    <w:rsid w:val="00997E22"/>
    <w:rsid w:val="009A0C67"/>
    <w:rsid w:val="009A12EA"/>
    <w:rsid w:val="009A1C52"/>
    <w:rsid w:val="009A65C0"/>
    <w:rsid w:val="009B1A46"/>
    <w:rsid w:val="009B2466"/>
    <w:rsid w:val="009B72CF"/>
    <w:rsid w:val="009C3DD5"/>
    <w:rsid w:val="009D5FEB"/>
    <w:rsid w:val="009D7198"/>
    <w:rsid w:val="009E1245"/>
    <w:rsid w:val="009E2803"/>
    <w:rsid w:val="009E3FE9"/>
    <w:rsid w:val="009E4CA1"/>
    <w:rsid w:val="009F5D9E"/>
    <w:rsid w:val="009F6510"/>
    <w:rsid w:val="009F65CF"/>
    <w:rsid w:val="00A002F6"/>
    <w:rsid w:val="00A003C5"/>
    <w:rsid w:val="00A00743"/>
    <w:rsid w:val="00A00FF5"/>
    <w:rsid w:val="00A04650"/>
    <w:rsid w:val="00A055FD"/>
    <w:rsid w:val="00A05731"/>
    <w:rsid w:val="00A07DB7"/>
    <w:rsid w:val="00A1249F"/>
    <w:rsid w:val="00A1623C"/>
    <w:rsid w:val="00A177E3"/>
    <w:rsid w:val="00A2130A"/>
    <w:rsid w:val="00A24ACC"/>
    <w:rsid w:val="00A24B3B"/>
    <w:rsid w:val="00A25A25"/>
    <w:rsid w:val="00A3192C"/>
    <w:rsid w:val="00A356EF"/>
    <w:rsid w:val="00A3664C"/>
    <w:rsid w:val="00A37AB1"/>
    <w:rsid w:val="00A409CA"/>
    <w:rsid w:val="00A4287C"/>
    <w:rsid w:val="00A42EC0"/>
    <w:rsid w:val="00A44F96"/>
    <w:rsid w:val="00A47726"/>
    <w:rsid w:val="00A51153"/>
    <w:rsid w:val="00A52BF5"/>
    <w:rsid w:val="00A55457"/>
    <w:rsid w:val="00A562CE"/>
    <w:rsid w:val="00A70279"/>
    <w:rsid w:val="00A729BE"/>
    <w:rsid w:val="00A732AC"/>
    <w:rsid w:val="00A73BB7"/>
    <w:rsid w:val="00A7539D"/>
    <w:rsid w:val="00A777AD"/>
    <w:rsid w:val="00A801BC"/>
    <w:rsid w:val="00A80C6F"/>
    <w:rsid w:val="00A81316"/>
    <w:rsid w:val="00A81E1A"/>
    <w:rsid w:val="00A834C5"/>
    <w:rsid w:val="00A856B4"/>
    <w:rsid w:val="00A86009"/>
    <w:rsid w:val="00A8635B"/>
    <w:rsid w:val="00A87C5B"/>
    <w:rsid w:val="00A90B51"/>
    <w:rsid w:val="00A959E8"/>
    <w:rsid w:val="00A9709D"/>
    <w:rsid w:val="00A97F34"/>
    <w:rsid w:val="00AA237F"/>
    <w:rsid w:val="00AA50DC"/>
    <w:rsid w:val="00AA77A1"/>
    <w:rsid w:val="00AA77AD"/>
    <w:rsid w:val="00AB0665"/>
    <w:rsid w:val="00AB1C80"/>
    <w:rsid w:val="00AB31FE"/>
    <w:rsid w:val="00AB4EE7"/>
    <w:rsid w:val="00AB5F6B"/>
    <w:rsid w:val="00AC20C6"/>
    <w:rsid w:val="00AC38CE"/>
    <w:rsid w:val="00AC39C2"/>
    <w:rsid w:val="00AC43FE"/>
    <w:rsid w:val="00AC4A9A"/>
    <w:rsid w:val="00AC64D0"/>
    <w:rsid w:val="00AC7029"/>
    <w:rsid w:val="00AC70C5"/>
    <w:rsid w:val="00AD0F6B"/>
    <w:rsid w:val="00AD1F0D"/>
    <w:rsid w:val="00AD233E"/>
    <w:rsid w:val="00AD2445"/>
    <w:rsid w:val="00AD4523"/>
    <w:rsid w:val="00AD7AD4"/>
    <w:rsid w:val="00AE014A"/>
    <w:rsid w:val="00AE16A3"/>
    <w:rsid w:val="00AE32DB"/>
    <w:rsid w:val="00AE66B6"/>
    <w:rsid w:val="00AE6C20"/>
    <w:rsid w:val="00AF0E66"/>
    <w:rsid w:val="00AF2857"/>
    <w:rsid w:val="00AF2A7D"/>
    <w:rsid w:val="00AF4648"/>
    <w:rsid w:val="00AF6644"/>
    <w:rsid w:val="00AF7E76"/>
    <w:rsid w:val="00B0055A"/>
    <w:rsid w:val="00B009C4"/>
    <w:rsid w:val="00B00EFF"/>
    <w:rsid w:val="00B01040"/>
    <w:rsid w:val="00B03AD2"/>
    <w:rsid w:val="00B03F63"/>
    <w:rsid w:val="00B0469B"/>
    <w:rsid w:val="00B04930"/>
    <w:rsid w:val="00B06692"/>
    <w:rsid w:val="00B12B20"/>
    <w:rsid w:val="00B153DD"/>
    <w:rsid w:val="00B22FDF"/>
    <w:rsid w:val="00B2492C"/>
    <w:rsid w:val="00B32EFD"/>
    <w:rsid w:val="00B3443E"/>
    <w:rsid w:val="00B34E1F"/>
    <w:rsid w:val="00B36452"/>
    <w:rsid w:val="00B4020A"/>
    <w:rsid w:val="00B41462"/>
    <w:rsid w:val="00B429C9"/>
    <w:rsid w:val="00B43981"/>
    <w:rsid w:val="00B45D76"/>
    <w:rsid w:val="00B5711B"/>
    <w:rsid w:val="00B61701"/>
    <w:rsid w:val="00B63D91"/>
    <w:rsid w:val="00B660A1"/>
    <w:rsid w:val="00B6619D"/>
    <w:rsid w:val="00B66ADF"/>
    <w:rsid w:val="00B67733"/>
    <w:rsid w:val="00B67C56"/>
    <w:rsid w:val="00B71387"/>
    <w:rsid w:val="00B71F0F"/>
    <w:rsid w:val="00B74962"/>
    <w:rsid w:val="00B75616"/>
    <w:rsid w:val="00B75AAF"/>
    <w:rsid w:val="00B77420"/>
    <w:rsid w:val="00B8326B"/>
    <w:rsid w:val="00B87E74"/>
    <w:rsid w:val="00B912D0"/>
    <w:rsid w:val="00B91F53"/>
    <w:rsid w:val="00B92776"/>
    <w:rsid w:val="00B93AA5"/>
    <w:rsid w:val="00B95526"/>
    <w:rsid w:val="00B956B3"/>
    <w:rsid w:val="00B9613C"/>
    <w:rsid w:val="00B97453"/>
    <w:rsid w:val="00BA1D3B"/>
    <w:rsid w:val="00BA2365"/>
    <w:rsid w:val="00BA4D79"/>
    <w:rsid w:val="00BA5BAC"/>
    <w:rsid w:val="00BA5D88"/>
    <w:rsid w:val="00BA606F"/>
    <w:rsid w:val="00BB1FAB"/>
    <w:rsid w:val="00BB3A24"/>
    <w:rsid w:val="00BC39D4"/>
    <w:rsid w:val="00BC3C92"/>
    <w:rsid w:val="00BC5D71"/>
    <w:rsid w:val="00BC6D23"/>
    <w:rsid w:val="00BD420B"/>
    <w:rsid w:val="00BD6D1B"/>
    <w:rsid w:val="00BE0FB6"/>
    <w:rsid w:val="00BE1F34"/>
    <w:rsid w:val="00BE751A"/>
    <w:rsid w:val="00BE7866"/>
    <w:rsid w:val="00BE78F8"/>
    <w:rsid w:val="00BF0EB0"/>
    <w:rsid w:val="00BF2399"/>
    <w:rsid w:val="00BF4F90"/>
    <w:rsid w:val="00C00ACA"/>
    <w:rsid w:val="00C04CE4"/>
    <w:rsid w:val="00C070ED"/>
    <w:rsid w:val="00C109FA"/>
    <w:rsid w:val="00C10A26"/>
    <w:rsid w:val="00C134CB"/>
    <w:rsid w:val="00C13690"/>
    <w:rsid w:val="00C13857"/>
    <w:rsid w:val="00C20B27"/>
    <w:rsid w:val="00C238EE"/>
    <w:rsid w:val="00C32E4E"/>
    <w:rsid w:val="00C33085"/>
    <w:rsid w:val="00C33E1C"/>
    <w:rsid w:val="00C35402"/>
    <w:rsid w:val="00C36811"/>
    <w:rsid w:val="00C37CA8"/>
    <w:rsid w:val="00C415CE"/>
    <w:rsid w:val="00C433F0"/>
    <w:rsid w:val="00C45971"/>
    <w:rsid w:val="00C4768B"/>
    <w:rsid w:val="00C50D36"/>
    <w:rsid w:val="00C510F8"/>
    <w:rsid w:val="00C51556"/>
    <w:rsid w:val="00C539CD"/>
    <w:rsid w:val="00C53D8B"/>
    <w:rsid w:val="00C61216"/>
    <w:rsid w:val="00C62785"/>
    <w:rsid w:val="00C65ED7"/>
    <w:rsid w:val="00C67268"/>
    <w:rsid w:val="00C705A7"/>
    <w:rsid w:val="00C71701"/>
    <w:rsid w:val="00C71F41"/>
    <w:rsid w:val="00C75E73"/>
    <w:rsid w:val="00C80085"/>
    <w:rsid w:val="00C82C97"/>
    <w:rsid w:val="00C845C9"/>
    <w:rsid w:val="00C853D7"/>
    <w:rsid w:val="00C85D47"/>
    <w:rsid w:val="00C87766"/>
    <w:rsid w:val="00C93D5F"/>
    <w:rsid w:val="00C9451A"/>
    <w:rsid w:val="00C96E6D"/>
    <w:rsid w:val="00CA0980"/>
    <w:rsid w:val="00CA1940"/>
    <w:rsid w:val="00CA3A49"/>
    <w:rsid w:val="00CA3AB3"/>
    <w:rsid w:val="00CA3DB6"/>
    <w:rsid w:val="00CA4781"/>
    <w:rsid w:val="00CA5783"/>
    <w:rsid w:val="00CA748C"/>
    <w:rsid w:val="00CA7636"/>
    <w:rsid w:val="00CB0748"/>
    <w:rsid w:val="00CB46A9"/>
    <w:rsid w:val="00CB6E9E"/>
    <w:rsid w:val="00CC526B"/>
    <w:rsid w:val="00CC6D31"/>
    <w:rsid w:val="00CC7D10"/>
    <w:rsid w:val="00CD16E6"/>
    <w:rsid w:val="00CD28C2"/>
    <w:rsid w:val="00CD293D"/>
    <w:rsid w:val="00CD6A5A"/>
    <w:rsid w:val="00CD75C7"/>
    <w:rsid w:val="00CE3CAB"/>
    <w:rsid w:val="00CE588D"/>
    <w:rsid w:val="00CE5ADE"/>
    <w:rsid w:val="00CE754C"/>
    <w:rsid w:val="00CF0DB3"/>
    <w:rsid w:val="00CF1B71"/>
    <w:rsid w:val="00CF2CF2"/>
    <w:rsid w:val="00CF3A36"/>
    <w:rsid w:val="00CF4A5D"/>
    <w:rsid w:val="00CF6720"/>
    <w:rsid w:val="00D00B8E"/>
    <w:rsid w:val="00D00C6D"/>
    <w:rsid w:val="00D02E99"/>
    <w:rsid w:val="00D05A08"/>
    <w:rsid w:val="00D062D2"/>
    <w:rsid w:val="00D072E2"/>
    <w:rsid w:val="00D102D9"/>
    <w:rsid w:val="00D10AA1"/>
    <w:rsid w:val="00D141EE"/>
    <w:rsid w:val="00D1640C"/>
    <w:rsid w:val="00D164F6"/>
    <w:rsid w:val="00D2119D"/>
    <w:rsid w:val="00D21D30"/>
    <w:rsid w:val="00D22087"/>
    <w:rsid w:val="00D252D9"/>
    <w:rsid w:val="00D25863"/>
    <w:rsid w:val="00D263D3"/>
    <w:rsid w:val="00D27DE6"/>
    <w:rsid w:val="00D32740"/>
    <w:rsid w:val="00D327C8"/>
    <w:rsid w:val="00D32846"/>
    <w:rsid w:val="00D32ED4"/>
    <w:rsid w:val="00D32FD4"/>
    <w:rsid w:val="00D34413"/>
    <w:rsid w:val="00D3654C"/>
    <w:rsid w:val="00D403DC"/>
    <w:rsid w:val="00D44A0A"/>
    <w:rsid w:val="00D44FE9"/>
    <w:rsid w:val="00D457A2"/>
    <w:rsid w:val="00D45871"/>
    <w:rsid w:val="00D4639E"/>
    <w:rsid w:val="00D4648E"/>
    <w:rsid w:val="00D465B7"/>
    <w:rsid w:val="00D50D76"/>
    <w:rsid w:val="00D51AE3"/>
    <w:rsid w:val="00D52ABD"/>
    <w:rsid w:val="00D544DC"/>
    <w:rsid w:val="00D55F37"/>
    <w:rsid w:val="00D56D41"/>
    <w:rsid w:val="00D56EBA"/>
    <w:rsid w:val="00D5713B"/>
    <w:rsid w:val="00D61097"/>
    <w:rsid w:val="00D61B5B"/>
    <w:rsid w:val="00D64220"/>
    <w:rsid w:val="00D6543E"/>
    <w:rsid w:val="00D662B1"/>
    <w:rsid w:val="00D66F5C"/>
    <w:rsid w:val="00D70E4E"/>
    <w:rsid w:val="00D7106F"/>
    <w:rsid w:val="00D7208A"/>
    <w:rsid w:val="00D722BC"/>
    <w:rsid w:val="00D72708"/>
    <w:rsid w:val="00D732F6"/>
    <w:rsid w:val="00D7670E"/>
    <w:rsid w:val="00D8051A"/>
    <w:rsid w:val="00D80C54"/>
    <w:rsid w:val="00D81594"/>
    <w:rsid w:val="00D82FD9"/>
    <w:rsid w:val="00D833C3"/>
    <w:rsid w:val="00D83CA0"/>
    <w:rsid w:val="00D84714"/>
    <w:rsid w:val="00D85720"/>
    <w:rsid w:val="00D85EA9"/>
    <w:rsid w:val="00D85FE8"/>
    <w:rsid w:val="00D907CE"/>
    <w:rsid w:val="00D92E59"/>
    <w:rsid w:val="00D941B4"/>
    <w:rsid w:val="00D955DC"/>
    <w:rsid w:val="00D95759"/>
    <w:rsid w:val="00D97D49"/>
    <w:rsid w:val="00DA2017"/>
    <w:rsid w:val="00DA4824"/>
    <w:rsid w:val="00DA6106"/>
    <w:rsid w:val="00DA6CE4"/>
    <w:rsid w:val="00DB57BE"/>
    <w:rsid w:val="00DB5A08"/>
    <w:rsid w:val="00DB68C9"/>
    <w:rsid w:val="00DC17BF"/>
    <w:rsid w:val="00DC2658"/>
    <w:rsid w:val="00DC4E8A"/>
    <w:rsid w:val="00DC5034"/>
    <w:rsid w:val="00DC5EA4"/>
    <w:rsid w:val="00DC6004"/>
    <w:rsid w:val="00DC7218"/>
    <w:rsid w:val="00DC7F16"/>
    <w:rsid w:val="00DD037C"/>
    <w:rsid w:val="00DD41E1"/>
    <w:rsid w:val="00DD458C"/>
    <w:rsid w:val="00DD6614"/>
    <w:rsid w:val="00DE0B06"/>
    <w:rsid w:val="00DE0FB9"/>
    <w:rsid w:val="00DE19F3"/>
    <w:rsid w:val="00DE3539"/>
    <w:rsid w:val="00DE63E9"/>
    <w:rsid w:val="00DE7E3C"/>
    <w:rsid w:val="00DF0F4A"/>
    <w:rsid w:val="00DF21C5"/>
    <w:rsid w:val="00DF2D55"/>
    <w:rsid w:val="00DF6C43"/>
    <w:rsid w:val="00DF79F1"/>
    <w:rsid w:val="00E03258"/>
    <w:rsid w:val="00E063F9"/>
    <w:rsid w:val="00E10E91"/>
    <w:rsid w:val="00E136FF"/>
    <w:rsid w:val="00E16D68"/>
    <w:rsid w:val="00E16DFC"/>
    <w:rsid w:val="00E207FC"/>
    <w:rsid w:val="00E21FE4"/>
    <w:rsid w:val="00E22993"/>
    <w:rsid w:val="00E23380"/>
    <w:rsid w:val="00E23CC7"/>
    <w:rsid w:val="00E27F51"/>
    <w:rsid w:val="00E30A7F"/>
    <w:rsid w:val="00E4114E"/>
    <w:rsid w:val="00E428B3"/>
    <w:rsid w:val="00E4477E"/>
    <w:rsid w:val="00E47586"/>
    <w:rsid w:val="00E51C67"/>
    <w:rsid w:val="00E51D4C"/>
    <w:rsid w:val="00E53417"/>
    <w:rsid w:val="00E5626F"/>
    <w:rsid w:val="00E60B4B"/>
    <w:rsid w:val="00E63157"/>
    <w:rsid w:val="00E662D9"/>
    <w:rsid w:val="00E70BFE"/>
    <w:rsid w:val="00E71985"/>
    <w:rsid w:val="00E71E12"/>
    <w:rsid w:val="00E72B63"/>
    <w:rsid w:val="00E72C65"/>
    <w:rsid w:val="00E732E0"/>
    <w:rsid w:val="00E737B3"/>
    <w:rsid w:val="00E752B0"/>
    <w:rsid w:val="00E829AA"/>
    <w:rsid w:val="00E83427"/>
    <w:rsid w:val="00E84D4F"/>
    <w:rsid w:val="00E912A4"/>
    <w:rsid w:val="00E91A4D"/>
    <w:rsid w:val="00E929D6"/>
    <w:rsid w:val="00E93CDC"/>
    <w:rsid w:val="00E94A3E"/>
    <w:rsid w:val="00E963C3"/>
    <w:rsid w:val="00E964C5"/>
    <w:rsid w:val="00E96FF8"/>
    <w:rsid w:val="00EA0BB7"/>
    <w:rsid w:val="00EA0BF2"/>
    <w:rsid w:val="00EA0FB9"/>
    <w:rsid w:val="00EA31FB"/>
    <w:rsid w:val="00EA4135"/>
    <w:rsid w:val="00EA6B39"/>
    <w:rsid w:val="00EB1D62"/>
    <w:rsid w:val="00EB2702"/>
    <w:rsid w:val="00EB6E90"/>
    <w:rsid w:val="00EB7052"/>
    <w:rsid w:val="00EB72D5"/>
    <w:rsid w:val="00EC101E"/>
    <w:rsid w:val="00EC4748"/>
    <w:rsid w:val="00ED39A4"/>
    <w:rsid w:val="00ED4593"/>
    <w:rsid w:val="00ED6978"/>
    <w:rsid w:val="00EE0ED9"/>
    <w:rsid w:val="00EE1C52"/>
    <w:rsid w:val="00EE3678"/>
    <w:rsid w:val="00EF0BA8"/>
    <w:rsid w:val="00EF0F6C"/>
    <w:rsid w:val="00EF4E36"/>
    <w:rsid w:val="00EF5627"/>
    <w:rsid w:val="00EF64C5"/>
    <w:rsid w:val="00EF6A38"/>
    <w:rsid w:val="00F07860"/>
    <w:rsid w:val="00F07D8C"/>
    <w:rsid w:val="00F10491"/>
    <w:rsid w:val="00F10E84"/>
    <w:rsid w:val="00F128D3"/>
    <w:rsid w:val="00F166EB"/>
    <w:rsid w:val="00F176DF"/>
    <w:rsid w:val="00F17DEA"/>
    <w:rsid w:val="00F21DF2"/>
    <w:rsid w:val="00F23519"/>
    <w:rsid w:val="00F23CEF"/>
    <w:rsid w:val="00F23F26"/>
    <w:rsid w:val="00F2780D"/>
    <w:rsid w:val="00F27C4A"/>
    <w:rsid w:val="00F3202C"/>
    <w:rsid w:val="00F320D1"/>
    <w:rsid w:val="00F33175"/>
    <w:rsid w:val="00F3340D"/>
    <w:rsid w:val="00F33468"/>
    <w:rsid w:val="00F34AD0"/>
    <w:rsid w:val="00F37B90"/>
    <w:rsid w:val="00F4012B"/>
    <w:rsid w:val="00F4151E"/>
    <w:rsid w:val="00F45727"/>
    <w:rsid w:val="00F51826"/>
    <w:rsid w:val="00F524C7"/>
    <w:rsid w:val="00F54600"/>
    <w:rsid w:val="00F60DCC"/>
    <w:rsid w:val="00F621AA"/>
    <w:rsid w:val="00F64F99"/>
    <w:rsid w:val="00F7045D"/>
    <w:rsid w:val="00F72638"/>
    <w:rsid w:val="00F735E4"/>
    <w:rsid w:val="00F77A0A"/>
    <w:rsid w:val="00F8165C"/>
    <w:rsid w:val="00F83E04"/>
    <w:rsid w:val="00F84DDF"/>
    <w:rsid w:val="00F85187"/>
    <w:rsid w:val="00F901E9"/>
    <w:rsid w:val="00F90956"/>
    <w:rsid w:val="00F9179C"/>
    <w:rsid w:val="00F93C0C"/>
    <w:rsid w:val="00F9514B"/>
    <w:rsid w:val="00FA07B0"/>
    <w:rsid w:val="00FA29E8"/>
    <w:rsid w:val="00FA3003"/>
    <w:rsid w:val="00FA42EB"/>
    <w:rsid w:val="00FA4760"/>
    <w:rsid w:val="00FA490E"/>
    <w:rsid w:val="00FA5600"/>
    <w:rsid w:val="00FA6580"/>
    <w:rsid w:val="00FA68AF"/>
    <w:rsid w:val="00FA6CFC"/>
    <w:rsid w:val="00FA7A6B"/>
    <w:rsid w:val="00FB1BA0"/>
    <w:rsid w:val="00FB38FC"/>
    <w:rsid w:val="00FB4BB9"/>
    <w:rsid w:val="00FB4F5D"/>
    <w:rsid w:val="00FC00BD"/>
    <w:rsid w:val="00FC1DD5"/>
    <w:rsid w:val="00FC1E96"/>
    <w:rsid w:val="00FC2E49"/>
    <w:rsid w:val="00FC3A94"/>
    <w:rsid w:val="00FC7300"/>
    <w:rsid w:val="00FC7A83"/>
    <w:rsid w:val="00FD7AE9"/>
    <w:rsid w:val="00FE3053"/>
    <w:rsid w:val="00FE4EE9"/>
    <w:rsid w:val="00FE54FA"/>
    <w:rsid w:val="00FE61C0"/>
    <w:rsid w:val="00FF204E"/>
    <w:rsid w:val="00FF2C1C"/>
    <w:rsid w:val="00FF3A18"/>
    <w:rsid w:val="00FF432A"/>
    <w:rsid w:val="00FF65A3"/>
    <w:rsid w:val="00FF7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B4F5FD0-E00A-4607-8429-4E9E5B4B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418"/>
    <w:pPr>
      <w:widowControl w:val="0"/>
    </w:pPr>
    <w:rPr>
      <w:kern w:val="2"/>
      <w:sz w:val="24"/>
      <w:szCs w:val="24"/>
    </w:rPr>
  </w:style>
  <w:style w:type="paragraph" w:styleId="1">
    <w:name w:val="heading 1"/>
    <w:basedOn w:val="a0"/>
    <w:next w:val="a0"/>
    <w:link w:val="10"/>
    <w:qFormat/>
    <w:pPr>
      <w:keepNext/>
      <w:snapToGrid w:val="0"/>
      <w:jc w:val="center"/>
      <w:outlineLvl w:val="0"/>
    </w:pPr>
    <w:rPr>
      <w:rFonts w:ascii="標楷體" w:eastAsia="標楷體"/>
      <w:sz w:val="28"/>
      <w:szCs w:val="28"/>
    </w:rPr>
  </w:style>
  <w:style w:type="paragraph" w:styleId="2">
    <w:name w:val="heading 2"/>
    <w:basedOn w:val="a0"/>
    <w:next w:val="a0"/>
    <w:qFormat/>
    <w:pPr>
      <w:keepNext/>
      <w:snapToGrid w:val="0"/>
      <w:jc w:val="center"/>
      <w:outlineLvl w:val="1"/>
    </w:pPr>
    <w:rPr>
      <w:rFonts w:eastAsia="標楷體"/>
      <w:b/>
      <w:bCs/>
      <w:color w:val="0000FF"/>
      <w:sz w:val="18"/>
      <w:szCs w:val="28"/>
    </w:rPr>
  </w:style>
  <w:style w:type="paragraph" w:styleId="3">
    <w:name w:val="heading 3"/>
    <w:basedOn w:val="a0"/>
    <w:next w:val="a0"/>
    <w:link w:val="30"/>
    <w:uiPriority w:val="9"/>
    <w:semiHidden/>
    <w:unhideWhenUsed/>
    <w:qFormat/>
    <w:rsid w:val="0043327C"/>
    <w:pPr>
      <w:keepNext/>
      <w:spacing w:line="720" w:lineRule="auto"/>
      <w:outlineLvl w:val="2"/>
    </w:pPr>
    <w:rPr>
      <w:rFonts w:ascii="Calibri Light" w:hAnsi="Calibri Light"/>
      <w:b/>
      <w:bCs/>
      <w:sz w:val="36"/>
      <w:szCs w:val="36"/>
    </w:rPr>
  </w:style>
  <w:style w:type="paragraph" w:styleId="4">
    <w:name w:val="heading 4"/>
    <w:basedOn w:val="a0"/>
    <w:next w:val="a0"/>
    <w:link w:val="40"/>
    <w:uiPriority w:val="9"/>
    <w:unhideWhenUsed/>
    <w:qFormat/>
    <w:rsid w:val="0043327C"/>
    <w:pPr>
      <w:keepNext/>
      <w:spacing w:line="720" w:lineRule="auto"/>
      <w:outlineLvl w:val="3"/>
    </w:pPr>
    <w:rPr>
      <w:rFonts w:ascii="Calibri Light" w:hAnsi="Calibri Light"/>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cs="Arial Unicode MS"/>
      <w:color w:val="282828"/>
      <w:kern w:val="0"/>
    </w:rPr>
  </w:style>
  <w:style w:type="paragraph" w:styleId="a5">
    <w:name w:val="Date"/>
    <w:basedOn w:val="a0"/>
    <w:next w:val="a0"/>
    <w:pPr>
      <w:jc w:val="right"/>
    </w:pPr>
    <w:rPr>
      <w:rFonts w:ascii="標楷體" w:eastAsia="標楷體" w:hAnsi="Arial Unicode MS" w:cs="Arial Unicode MS"/>
      <w:color w:val="000000"/>
      <w:kern w:val="0"/>
      <w:sz w:val="40"/>
      <w:szCs w:val="36"/>
    </w:rPr>
  </w:style>
  <w:style w:type="paragraph" w:styleId="a6">
    <w:name w:val="header"/>
    <w:basedOn w:val="a0"/>
    <w:link w:val="a7"/>
    <w:uiPriority w:val="99"/>
    <w:pPr>
      <w:tabs>
        <w:tab w:val="center" w:pos="4153"/>
        <w:tab w:val="right" w:pos="8306"/>
      </w:tabs>
      <w:snapToGrid w:val="0"/>
    </w:pPr>
    <w:rPr>
      <w:sz w:val="20"/>
      <w:szCs w:val="20"/>
    </w:rPr>
  </w:style>
  <w:style w:type="paragraph" w:styleId="a8">
    <w:name w:val="Body Text"/>
    <w:basedOn w:val="a0"/>
    <w:pPr>
      <w:jc w:val="center"/>
    </w:pPr>
    <w:rPr>
      <w:rFonts w:ascii="標楷體" w:eastAsia="標楷體"/>
      <w:szCs w:val="20"/>
    </w:rPr>
  </w:style>
  <w:style w:type="paragraph" w:styleId="a9">
    <w:name w:val="Salutation"/>
    <w:basedOn w:val="a0"/>
    <w:next w:val="a0"/>
    <w:link w:val="aa"/>
    <w:pPr>
      <w:adjustRightInd w:val="0"/>
      <w:spacing w:line="360" w:lineRule="atLeast"/>
      <w:textAlignment w:val="baseline"/>
    </w:pPr>
    <w:rPr>
      <w:rFonts w:ascii="華康中楷體" w:eastAsia="華康中楷體"/>
      <w:kern w:val="0"/>
      <w:sz w:val="32"/>
      <w:szCs w:val="20"/>
    </w:rPr>
  </w:style>
  <w:style w:type="paragraph" w:styleId="ab">
    <w:name w:val="Body Text Indent"/>
    <w:basedOn w:val="a0"/>
    <w:pPr>
      <w:ind w:left="540" w:hanging="540"/>
    </w:pPr>
    <w:rPr>
      <w:rFonts w:eastAsia="標楷體"/>
      <w:sz w:val="28"/>
      <w:szCs w:val="20"/>
    </w:rPr>
  </w:style>
  <w:style w:type="paragraph" w:customStyle="1" w:styleId="b">
    <w:name w:val="內文b"/>
    <w:basedOn w:val="a0"/>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szCs w:val="20"/>
    </w:rPr>
  </w:style>
  <w:style w:type="character" w:styleId="ac">
    <w:name w:val="Hyperlink"/>
    <w:uiPriority w:val="99"/>
    <w:rPr>
      <w:color w:val="0000FF"/>
      <w:u w:val="single"/>
    </w:rPr>
  </w:style>
  <w:style w:type="paragraph" w:styleId="ad">
    <w:name w:val="Block Text"/>
    <w:basedOn w:val="a0"/>
    <w:pPr>
      <w:widowControl/>
      <w:spacing w:line="240" w:lineRule="exact"/>
      <w:ind w:left="567" w:right="57" w:hanging="454"/>
    </w:pPr>
    <w:rPr>
      <w:rFonts w:ascii="標楷體" w:eastAsia="標楷體"/>
      <w:szCs w:val="20"/>
    </w:rPr>
  </w:style>
  <w:style w:type="paragraph" w:styleId="20">
    <w:name w:val="Body Text Indent 2"/>
    <w:basedOn w:val="a0"/>
    <w:pPr>
      <w:tabs>
        <w:tab w:val="left" w:pos="356"/>
        <w:tab w:val="left" w:pos="1080"/>
        <w:tab w:val="left" w:pos="2880"/>
        <w:tab w:val="left" w:pos="3840"/>
        <w:tab w:val="left" w:pos="4800"/>
        <w:tab w:val="left" w:pos="5760"/>
        <w:tab w:val="left" w:pos="6720"/>
        <w:tab w:val="left" w:pos="7680"/>
        <w:tab w:val="left" w:pos="8640"/>
        <w:tab w:val="left" w:pos="9600"/>
        <w:tab w:val="left" w:pos="10560"/>
      </w:tabs>
      <w:spacing w:line="580" w:lineRule="exact"/>
      <w:ind w:left="356" w:hanging="360"/>
      <w:jc w:val="both"/>
      <w:textDirection w:val="lrTbV"/>
    </w:pPr>
    <w:rPr>
      <w:rFonts w:ascii="標楷體" w:eastAsia="標楷體"/>
      <w:spacing w:val="20"/>
      <w:sz w:val="28"/>
      <w:szCs w:val="20"/>
    </w:rPr>
  </w:style>
  <w:style w:type="paragraph" w:styleId="ae">
    <w:name w:val="annotation text"/>
    <w:basedOn w:val="a0"/>
    <w:semiHidden/>
    <w:rPr>
      <w:szCs w:val="20"/>
    </w:rPr>
  </w:style>
  <w:style w:type="paragraph" w:customStyle="1" w:styleId="af">
    <w:name w:val="內文_表格(置左)"/>
    <w:basedOn w:val="a0"/>
    <w:pPr>
      <w:suppressAutoHyphens/>
      <w:spacing w:beforeLines="35" w:before="35" w:afterLines="35" w:after="35" w:line="320" w:lineRule="exact"/>
      <w:ind w:leftChars="25" w:left="25" w:rightChars="25" w:right="25"/>
    </w:pPr>
    <w:rPr>
      <w:rFonts w:eastAsia="標楷體"/>
      <w:kern w:val="0"/>
      <w:sz w:val="28"/>
    </w:rPr>
  </w:style>
  <w:style w:type="paragraph" w:customStyle="1" w:styleId="af0">
    <w:name w:val="內文_內文"/>
    <w:basedOn w:val="a0"/>
    <w:pPr>
      <w:suppressAutoHyphens/>
      <w:spacing w:afterLines="50" w:after="50" w:line="400" w:lineRule="exact"/>
      <w:ind w:firstLineChars="200" w:firstLine="200"/>
    </w:pPr>
    <w:rPr>
      <w:rFonts w:eastAsia="標楷體"/>
      <w:kern w:val="0"/>
      <w:sz w:val="28"/>
    </w:rPr>
  </w:style>
  <w:style w:type="character" w:styleId="af1">
    <w:name w:val="page number"/>
    <w:basedOn w:val="a1"/>
  </w:style>
  <w:style w:type="paragraph" w:styleId="af2">
    <w:name w:val="footer"/>
    <w:basedOn w:val="a0"/>
    <w:link w:val="af3"/>
    <w:uiPriority w:val="99"/>
    <w:pPr>
      <w:tabs>
        <w:tab w:val="center" w:pos="4153"/>
        <w:tab w:val="right" w:pos="8306"/>
      </w:tabs>
      <w:snapToGrid w:val="0"/>
    </w:pPr>
    <w:rPr>
      <w:sz w:val="20"/>
      <w:szCs w:val="20"/>
    </w:rPr>
  </w:style>
  <w:style w:type="paragraph" w:styleId="21">
    <w:name w:val="Body Text 2"/>
    <w:basedOn w:val="a0"/>
    <w:pPr>
      <w:snapToGrid w:val="0"/>
    </w:pPr>
    <w:rPr>
      <w:rFonts w:eastAsia="標楷體"/>
      <w:sz w:val="20"/>
      <w:szCs w:val="28"/>
    </w:rPr>
  </w:style>
  <w:style w:type="paragraph" w:styleId="31">
    <w:name w:val="Body Text 3"/>
    <w:basedOn w:val="a0"/>
    <w:pPr>
      <w:snapToGrid w:val="0"/>
      <w:jc w:val="both"/>
    </w:pPr>
    <w:rPr>
      <w:rFonts w:eastAsia="標楷體"/>
      <w:color w:val="0000FF"/>
      <w:sz w:val="20"/>
      <w:szCs w:val="28"/>
    </w:rPr>
  </w:style>
  <w:style w:type="character" w:customStyle="1" w:styleId="blue21">
    <w:name w:val="blue21"/>
    <w:rPr>
      <w:rFonts w:ascii="Times New Roman" w:hAnsi="Times New Roman" w:cs="Times New Roman" w:hint="default"/>
      <w:strike w:val="0"/>
      <w:dstrike w:val="0"/>
      <w:color w:val="004B97"/>
      <w:sz w:val="15"/>
      <w:szCs w:val="15"/>
      <w:u w:val="none"/>
      <w:effect w:val="none"/>
    </w:rPr>
  </w:style>
  <w:style w:type="paragraph" w:styleId="af4">
    <w:name w:val="Balloon Text"/>
    <w:basedOn w:val="a0"/>
    <w:link w:val="af5"/>
    <w:rPr>
      <w:rFonts w:ascii="Arial" w:hAnsi="Arial"/>
      <w:sz w:val="18"/>
      <w:szCs w:val="18"/>
    </w:rPr>
  </w:style>
  <w:style w:type="table" w:styleId="af6">
    <w:name w:val="Table Grid"/>
    <w:basedOn w:val="a2"/>
    <w:uiPriority w:val="59"/>
    <w:qFormat/>
    <w:rsid w:val="00997E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H_壹"/>
    <w:basedOn w:val="Web"/>
    <w:qFormat/>
    <w:rsid w:val="004E7192"/>
    <w:pPr>
      <w:spacing w:before="0" w:beforeAutospacing="0" w:after="0" w:afterAutospacing="0" w:line="0" w:lineRule="atLeast"/>
      <w:ind w:left="360" w:rightChars="-69" w:right="-166" w:hangingChars="100" w:hanging="360"/>
    </w:pPr>
    <w:rPr>
      <w:rFonts w:ascii="Times New Roman" w:eastAsia="標楷體" w:hAnsi="Times New Roman" w:cs="Times New Roman"/>
      <w:b/>
      <w:bCs/>
      <w:color w:val="000000"/>
      <w:kern w:val="16"/>
      <w:sz w:val="36"/>
    </w:rPr>
  </w:style>
  <w:style w:type="character" w:customStyle="1" w:styleId="af3">
    <w:name w:val="頁尾 字元"/>
    <w:link w:val="af2"/>
    <w:uiPriority w:val="99"/>
    <w:rsid w:val="004E7192"/>
    <w:rPr>
      <w:kern w:val="2"/>
    </w:rPr>
  </w:style>
  <w:style w:type="paragraph" w:styleId="af7">
    <w:name w:val="List Paragraph"/>
    <w:basedOn w:val="a0"/>
    <w:link w:val="af8"/>
    <w:uiPriority w:val="34"/>
    <w:qFormat/>
    <w:rsid w:val="004E7192"/>
    <w:pPr>
      <w:ind w:leftChars="200" w:left="480"/>
    </w:pPr>
  </w:style>
  <w:style w:type="paragraph" w:customStyle="1" w:styleId="H0">
    <w:name w:val="H_一"/>
    <w:basedOn w:val="a0"/>
    <w:link w:val="H1"/>
    <w:qFormat/>
    <w:rsid w:val="00F320D1"/>
    <w:rPr>
      <w:rFonts w:eastAsia="標楷體" w:hAnsi="標楷體"/>
      <w:b/>
      <w:bCs/>
      <w:color w:val="000000"/>
      <w:sz w:val="32"/>
    </w:rPr>
  </w:style>
  <w:style w:type="character" w:customStyle="1" w:styleId="a7">
    <w:name w:val="頁首 字元"/>
    <w:link w:val="a6"/>
    <w:uiPriority w:val="99"/>
    <w:rsid w:val="00CA7636"/>
    <w:rPr>
      <w:kern w:val="2"/>
    </w:rPr>
  </w:style>
  <w:style w:type="character" w:customStyle="1" w:styleId="H1">
    <w:name w:val="H_一 字元"/>
    <w:link w:val="H0"/>
    <w:rsid w:val="00F320D1"/>
    <w:rPr>
      <w:rFonts w:eastAsia="標楷體" w:hAnsi="標楷體"/>
      <w:b/>
      <w:bCs/>
      <w:color w:val="000000"/>
      <w:kern w:val="2"/>
      <w:sz w:val="32"/>
      <w:szCs w:val="24"/>
    </w:rPr>
  </w:style>
  <w:style w:type="paragraph" w:styleId="af9">
    <w:name w:val="Plain Text"/>
    <w:basedOn w:val="a0"/>
    <w:link w:val="afa"/>
    <w:rsid w:val="00266007"/>
    <w:pPr>
      <w:adjustRightInd w:val="0"/>
      <w:spacing w:line="360" w:lineRule="atLeast"/>
      <w:textAlignment w:val="baseline"/>
    </w:pPr>
    <w:rPr>
      <w:rFonts w:ascii="細明體" w:eastAsia="細明體" w:hAnsi="Courier New" w:cs="細明體"/>
      <w:kern w:val="0"/>
      <w:lang w:bidi="hi-IN"/>
    </w:rPr>
  </w:style>
  <w:style w:type="character" w:customStyle="1" w:styleId="afa">
    <w:name w:val="純文字 字元"/>
    <w:link w:val="af9"/>
    <w:rsid w:val="00266007"/>
    <w:rPr>
      <w:rFonts w:ascii="細明體" w:eastAsia="細明體" w:hAnsi="Courier New" w:cs="細明體"/>
      <w:sz w:val="24"/>
      <w:szCs w:val="24"/>
      <w:lang w:bidi="hi-IN"/>
    </w:rPr>
  </w:style>
  <w:style w:type="paragraph" w:customStyle="1" w:styleId="11">
    <w:name w:val="內文1"/>
    <w:basedOn w:val="a0"/>
    <w:rsid w:val="00266007"/>
    <w:pPr>
      <w:snapToGrid w:val="0"/>
      <w:spacing w:line="300" w:lineRule="auto"/>
    </w:pPr>
    <w:rPr>
      <w:rFonts w:ascii="標楷體" w:eastAsia="標楷體"/>
      <w:sz w:val="28"/>
      <w:szCs w:val="20"/>
    </w:rPr>
  </w:style>
  <w:style w:type="paragraph" w:customStyle="1" w:styleId="a10">
    <w:name w:val="a1"/>
    <w:basedOn w:val="a0"/>
    <w:rsid w:val="00266007"/>
    <w:pPr>
      <w:widowControl/>
      <w:spacing w:before="100" w:beforeAutospacing="1" w:after="100" w:afterAutospacing="1"/>
    </w:pPr>
    <w:rPr>
      <w:rFonts w:ascii="新細明體"/>
      <w:kern w:val="0"/>
    </w:rPr>
  </w:style>
  <w:style w:type="character" w:styleId="afb">
    <w:name w:val="FollowedHyperlink"/>
    <w:rsid w:val="00266007"/>
    <w:rPr>
      <w:color w:val="800080"/>
      <w:u w:val="single"/>
    </w:rPr>
  </w:style>
  <w:style w:type="paragraph" w:styleId="afc">
    <w:name w:val="Document Map"/>
    <w:basedOn w:val="a0"/>
    <w:link w:val="afd"/>
    <w:rsid w:val="00266007"/>
    <w:rPr>
      <w:rFonts w:ascii="新細明體"/>
      <w:sz w:val="18"/>
      <w:szCs w:val="18"/>
      <w:lang w:val="x-none" w:eastAsia="x-none"/>
    </w:rPr>
  </w:style>
  <w:style w:type="character" w:customStyle="1" w:styleId="afd">
    <w:name w:val="文件引導模式 字元"/>
    <w:link w:val="afc"/>
    <w:rsid w:val="00266007"/>
    <w:rPr>
      <w:rFonts w:ascii="新細明體"/>
      <w:kern w:val="2"/>
      <w:sz w:val="18"/>
      <w:szCs w:val="18"/>
      <w:lang w:val="x-none" w:eastAsia="x-none"/>
    </w:rPr>
  </w:style>
  <w:style w:type="character" w:customStyle="1" w:styleId="af5">
    <w:name w:val="註解方塊文字 字元"/>
    <w:link w:val="af4"/>
    <w:rsid w:val="00266007"/>
    <w:rPr>
      <w:rFonts w:ascii="Arial" w:hAnsi="Arial"/>
      <w:kern w:val="2"/>
      <w:sz w:val="18"/>
      <w:szCs w:val="18"/>
    </w:rPr>
  </w:style>
  <w:style w:type="paragraph" w:customStyle="1" w:styleId="Default">
    <w:name w:val="Default"/>
    <w:rsid w:val="0026600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66007"/>
    <w:rPr>
      <w:rFonts w:ascii="標楷體" w:eastAsia="標楷體"/>
      <w:kern w:val="2"/>
      <w:sz w:val="28"/>
      <w:szCs w:val="28"/>
    </w:rPr>
  </w:style>
  <w:style w:type="paragraph" w:styleId="12">
    <w:name w:val="toc 1"/>
    <w:basedOn w:val="a0"/>
    <w:next w:val="a0"/>
    <w:autoRedefine/>
    <w:uiPriority w:val="39"/>
    <w:rsid w:val="00E27F51"/>
    <w:pPr>
      <w:widowControl/>
      <w:tabs>
        <w:tab w:val="right" w:leader="dot" w:pos="9781"/>
      </w:tabs>
      <w:snapToGrid w:val="0"/>
      <w:spacing w:before="240" w:line="480" w:lineRule="exact"/>
      <w:ind w:leftChars="59" w:left="584" w:rightChars="-24" w:right="-58" w:hangingChars="138" w:hanging="442"/>
    </w:pPr>
    <w:rPr>
      <w:rFonts w:eastAsia="標楷體" w:hAnsi="標楷體"/>
      <w:b/>
      <w:noProof/>
      <w:kern w:val="0"/>
      <w:sz w:val="32"/>
    </w:rPr>
  </w:style>
  <w:style w:type="character" w:customStyle="1" w:styleId="grame">
    <w:name w:val="grame"/>
    <w:rsid w:val="00266007"/>
  </w:style>
  <w:style w:type="paragraph" w:customStyle="1" w:styleId="afe">
    <w:name w:val="圖形"/>
    <w:rsid w:val="00266007"/>
    <w:pPr>
      <w:spacing w:before="120" w:after="120" w:line="360" w:lineRule="atLeast"/>
    </w:pPr>
    <w:rPr>
      <w:rFonts w:eastAsia="華康仿宋體"/>
      <w:noProof/>
      <w:sz w:val="28"/>
    </w:rPr>
  </w:style>
  <w:style w:type="paragraph" w:styleId="aff">
    <w:name w:val="Note Heading"/>
    <w:basedOn w:val="a0"/>
    <w:next w:val="a0"/>
    <w:link w:val="aff0"/>
    <w:rsid w:val="00266007"/>
    <w:pPr>
      <w:jc w:val="center"/>
    </w:pPr>
    <w:rPr>
      <w:rFonts w:ascii="標楷體" w:eastAsia="標楷體"/>
      <w:sz w:val="28"/>
      <w:szCs w:val="20"/>
      <w:lang w:val="x-none" w:eastAsia="x-none"/>
    </w:rPr>
  </w:style>
  <w:style w:type="character" w:customStyle="1" w:styleId="aff0">
    <w:name w:val="註釋標題 字元"/>
    <w:link w:val="aff"/>
    <w:rsid w:val="00266007"/>
    <w:rPr>
      <w:rFonts w:ascii="標楷體" w:eastAsia="標楷體"/>
      <w:kern w:val="2"/>
      <w:sz w:val="28"/>
      <w:lang w:val="x-none" w:eastAsia="x-none"/>
    </w:rPr>
  </w:style>
  <w:style w:type="paragraph" w:styleId="aff1">
    <w:name w:val="Closing"/>
    <w:basedOn w:val="a0"/>
    <w:link w:val="aff2"/>
    <w:rsid w:val="00266007"/>
    <w:pPr>
      <w:ind w:leftChars="1800" w:left="100"/>
    </w:pPr>
    <w:rPr>
      <w:rFonts w:eastAsia="標楷體" w:hAnsi="標楷體"/>
      <w:lang w:val="x-none" w:eastAsia="x-none"/>
    </w:rPr>
  </w:style>
  <w:style w:type="character" w:customStyle="1" w:styleId="aff2">
    <w:name w:val="結語 字元"/>
    <w:link w:val="aff1"/>
    <w:rsid w:val="00266007"/>
    <w:rPr>
      <w:rFonts w:eastAsia="標楷體" w:hAnsi="標楷體"/>
      <w:kern w:val="2"/>
      <w:sz w:val="24"/>
      <w:szCs w:val="24"/>
      <w:lang w:val="x-none" w:eastAsia="x-none"/>
    </w:rPr>
  </w:style>
  <w:style w:type="paragraph" w:customStyle="1" w:styleId="a">
    <w:name w:val="項目"/>
    <w:basedOn w:val="a0"/>
    <w:rsid w:val="00266007"/>
    <w:pPr>
      <w:numPr>
        <w:numId w:val="3"/>
      </w:numPr>
      <w:tabs>
        <w:tab w:val="left" w:pos="1588"/>
      </w:tabs>
      <w:adjustRightInd w:val="0"/>
      <w:snapToGrid w:val="0"/>
      <w:spacing w:line="360" w:lineRule="atLeast"/>
    </w:pPr>
    <w:rPr>
      <w:szCs w:val="20"/>
    </w:rPr>
  </w:style>
  <w:style w:type="character" w:customStyle="1" w:styleId="30">
    <w:name w:val="標題 3 字元"/>
    <w:link w:val="3"/>
    <w:uiPriority w:val="9"/>
    <w:semiHidden/>
    <w:rsid w:val="0043327C"/>
    <w:rPr>
      <w:rFonts w:ascii="Calibri Light" w:eastAsia="新細明體" w:hAnsi="Calibri Light" w:cs="Times New Roman"/>
      <w:b/>
      <w:bCs/>
      <w:kern w:val="2"/>
      <w:sz w:val="36"/>
      <w:szCs w:val="36"/>
    </w:rPr>
  </w:style>
  <w:style w:type="paragraph" w:styleId="22">
    <w:name w:val="toc 2"/>
    <w:basedOn w:val="a0"/>
    <w:next w:val="a0"/>
    <w:autoRedefine/>
    <w:uiPriority w:val="39"/>
    <w:unhideWhenUsed/>
    <w:rsid w:val="0084668C"/>
    <w:pPr>
      <w:widowControl/>
      <w:tabs>
        <w:tab w:val="right" w:leader="dot" w:pos="9781"/>
      </w:tabs>
      <w:snapToGrid w:val="0"/>
      <w:spacing w:line="480" w:lineRule="exact"/>
      <w:ind w:leftChars="294" w:left="1274" w:rightChars="-69" w:right="-166" w:hangingChars="203" w:hanging="568"/>
    </w:pPr>
    <w:rPr>
      <w:rFonts w:eastAsia="標楷體"/>
      <w:noProof/>
      <w:sz w:val="28"/>
    </w:rPr>
  </w:style>
  <w:style w:type="paragraph" w:styleId="32">
    <w:name w:val="toc 3"/>
    <w:basedOn w:val="a0"/>
    <w:next w:val="a0"/>
    <w:autoRedefine/>
    <w:uiPriority w:val="39"/>
    <w:unhideWhenUsed/>
    <w:rsid w:val="00F07D8C"/>
    <w:pPr>
      <w:widowControl/>
      <w:tabs>
        <w:tab w:val="right" w:leader="dot" w:pos="9781"/>
      </w:tabs>
      <w:snapToGrid w:val="0"/>
      <w:spacing w:line="480" w:lineRule="exact"/>
      <w:ind w:left="1276" w:rightChars="-24" w:right="-58"/>
    </w:pPr>
    <w:rPr>
      <w:rFonts w:eastAsia="標楷體"/>
      <w:noProof/>
      <w:sz w:val="28"/>
    </w:rPr>
  </w:style>
  <w:style w:type="character" w:customStyle="1" w:styleId="40">
    <w:name w:val="標題 4 字元"/>
    <w:link w:val="4"/>
    <w:uiPriority w:val="9"/>
    <w:rsid w:val="0043327C"/>
    <w:rPr>
      <w:rFonts w:ascii="Calibri Light" w:eastAsia="新細明體" w:hAnsi="Calibri Light" w:cs="Times New Roman"/>
      <w:kern w:val="2"/>
      <w:sz w:val="36"/>
      <w:szCs w:val="36"/>
    </w:rPr>
  </w:style>
  <w:style w:type="paragraph" w:styleId="41">
    <w:name w:val="toc 4"/>
    <w:basedOn w:val="a0"/>
    <w:next w:val="a0"/>
    <w:autoRedefine/>
    <w:uiPriority w:val="39"/>
    <w:unhideWhenUsed/>
    <w:rsid w:val="00E27F51"/>
    <w:pPr>
      <w:widowControl/>
      <w:tabs>
        <w:tab w:val="right" w:leader="dot" w:pos="9781"/>
      </w:tabs>
      <w:snapToGrid w:val="0"/>
      <w:spacing w:line="480" w:lineRule="exact"/>
      <w:ind w:left="1701" w:rightChars="-7" w:right="-17" w:hanging="2"/>
    </w:pPr>
    <w:rPr>
      <w:rFonts w:eastAsia="標楷體"/>
      <w:noProof/>
      <w:sz w:val="28"/>
      <w:szCs w:val="28"/>
    </w:rPr>
  </w:style>
  <w:style w:type="paragraph" w:styleId="aff3">
    <w:name w:val="TOC Heading"/>
    <w:basedOn w:val="1"/>
    <w:next w:val="a0"/>
    <w:uiPriority w:val="39"/>
    <w:unhideWhenUsed/>
    <w:qFormat/>
    <w:rsid w:val="0043327C"/>
    <w:pPr>
      <w:keepLines/>
      <w:widowControl/>
      <w:snapToGrid/>
      <w:spacing w:before="240" w:line="259" w:lineRule="auto"/>
      <w:jc w:val="left"/>
      <w:outlineLvl w:val="9"/>
    </w:pPr>
    <w:rPr>
      <w:rFonts w:ascii="Calibri Light" w:eastAsia="新細明體" w:hAnsi="Calibri Light"/>
      <w:color w:val="2E74B5"/>
      <w:kern w:val="0"/>
      <w:sz w:val="32"/>
      <w:szCs w:val="32"/>
    </w:rPr>
  </w:style>
  <w:style w:type="character" w:customStyle="1" w:styleId="af8">
    <w:name w:val="清單段落 字元"/>
    <w:link w:val="af7"/>
    <w:uiPriority w:val="34"/>
    <w:rsid w:val="00D44A0A"/>
    <w:rPr>
      <w:kern w:val="2"/>
      <w:sz w:val="24"/>
      <w:szCs w:val="24"/>
    </w:rPr>
  </w:style>
  <w:style w:type="paragraph" w:styleId="HTML">
    <w:name w:val="HTML Preformatted"/>
    <w:basedOn w:val="a0"/>
    <w:link w:val="HTML0"/>
    <w:rsid w:val="00D21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D21D30"/>
    <w:rPr>
      <w:rFonts w:ascii="細明體" w:eastAsia="細明體" w:hAnsi="細明體" w:cs="細明體"/>
      <w:sz w:val="24"/>
      <w:szCs w:val="24"/>
    </w:rPr>
  </w:style>
  <w:style w:type="character" w:customStyle="1" w:styleId="aa">
    <w:name w:val="問候 字元"/>
    <w:link w:val="a9"/>
    <w:rsid w:val="00D544DC"/>
    <w:rPr>
      <w:rFonts w:ascii="華康中楷體" w:eastAsia="華康中楷體"/>
      <w:sz w:val="32"/>
    </w:rPr>
  </w:style>
  <w:style w:type="paragraph" w:customStyle="1" w:styleId="H2">
    <w:name w:val="H_(一)"/>
    <w:basedOn w:val="3"/>
    <w:qFormat/>
    <w:rsid w:val="00B153DD"/>
    <w:pPr>
      <w:snapToGrid w:val="0"/>
      <w:spacing w:line="480" w:lineRule="exact"/>
      <w:ind w:leftChars="118" w:left="283"/>
    </w:pPr>
    <w:rPr>
      <w:rFonts w:eastAsia="標楷體" w:hAnsi="標楷體"/>
      <w:bCs w:val="0"/>
      <w:sz w:val="28"/>
    </w:rPr>
  </w:style>
  <w:style w:type="paragraph" w:customStyle="1" w:styleId="H10">
    <w:name w:val="H_1."/>
    <w:basedOn w:val="a8"/>
    <w:qFormat/>
    <w:rsid w:val="00B153DD"/>
    <w:pPr>
      <w:spacing w:line="0" w:lineRule="atLeast"/>
    </w:pPr>
    <w:rPr>
      <w:sz w:val="40"/>
    </w:rPr>
  </w:style>
  <w:style w:type="paragraph" w:customStyle="1" w:styleId="0">
    <w:name w:val="0_一、"/>
    <w:basedOn w:val="1"/>
    <w:qFormat/>
    <w:rsid w:val="00BD6D1B"/>
    <w:pPr>
      <w:jc w:val="left"/>
    </w:pPr>
    <w:rPr>
      <w:rFonts w:hAnsi="標楷體"/>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7728">
      <w:bodyDiv w:val="1"/>
      <w:marLeft w:val="0"/>
      <w:marRight w:val="0"/>
      <w:marTop w:val="0"/>
      <w:marBottom w:val="0"/>
      <w:divBdr>
        <w:top w:val="none" w:sz="0" w:space="0" w:color="auto"/>
        <w:left w:val="none" w:sz="0" w:space="0" w:color="auto"/>
        <w:bottom w:val="none" w:sz="0" w:space="0" w:color="auto"/>
        <w:right w:val="none" w:sz="0" w:space="0" w:color="auto"/>
      </w:divBdr>
      <w:divsChild>
        <w:div w:id="1122266475">
          <w:marLeft w:val="806"/>
          <w:marRight w:val="0"/>
          <w:marTop w:val="154"/>
          <w:marBottom w:val="0"/>
          <w:divBdr>
            <w:top w:val="none" w:sz="0" w:space="0" w:color="auto"/>
            <w:left w:val="none" w:sz="0" w:space="0" w:color="auto"/>
            <w:bottom w:val="none" w:sz="0" w:space="0" w:color="auto"/>
            <w:right w:val="none" w:sz="0" w:space="0" w:color="auto"/>
          </w:divBdr>
        </w:div>
        <w:div w:id="1549416882">
          <w:marLeft w:val="806"/>
          <w:marRight w:val="0"/>
          <w:marTop w:val="154"/>
          <w:marBottom w:val="0"/>
          <w:divBdr>
            <w:top w:val="none" w:sz="0" w:space="0" w:color="auto"/>
            <w:left w:val="none" w:sz="0" w:space="0" w:color="auto"/>
            <w:bottom w:val="none" w:sz="0" w:space="0" w:color="auto"/>
            <w:right w:val="none" w:sz="0" w:space="0" w:color="auto"/>
          </w:divBdr>
        </w:div>
        <w:div w:id="2082285614">
          <w:marLeft w:val="806"/>
          <w:marRight w:val="0"/>
          <w:marTop w:val="154"/>
          <w:marBottom w:val="0"/>
          <w:divBdr>
            <w:top w:val="none" w:sz="0" w:space="0" w:color="auto"/>
            <w:left w:val="none" w:sz="0" w:space="0" w:color="auto"/>
            <w:bottom w:val="none" w:sz="0" w:space="0" w:color="auto"/>
            <w:right w:val="none" w:sz="0" w:space="0" w:color="auto"/>
          </w:divBdr>
        </w:div>
        <w:div w:id="1554270758">
          <w:marLeft w:val="1368"/>
          <w:marRight w:val="0"/>
          <w:marTop w:val="134"/>
          <w:marBottom w:val="0"/>
          <w:divBdr>
            <w:top w:val="none" w:sz="0" w:space="0" w:color="auto"/>
            <w:left w:val="none" w:sz="0" w:space="0" w:color="auto"/>
            <w:bottom w:val="none" w:sz="0" w:space="0" w:color="auto"/>
            <w:right w:val="none" w:sz="0" w:space="0" w:color="auto"/>
          </w:divBdr>
        </w:div>
        <w:div w:id="1334725641">
          <w:marLeft w:val="1368"/>
          <w:marRight w:val="0"/>
          <w:marTop w:val="134"/>
          <w:marBottom w:val="0"/>
          <w:divBdr>
            <w:top w:val="none" w:sz="0" w:space="0" w:color="auto"/>
            <w:left w:val="none" w:sz="0" w:space="0" w:color="auto"/>
            <w:bottom w:val="none" w:sz="0" w:space="0" w:color="auto"/>
            <w:right w:val="none" w:sz="0" w:space="0" w:color="auto"/>
          </w:divBdr>
        </w:div>
        <w:div w:id="1248537502">
          <w:marLeft w:val="1368"/>
          <w:marRight w:val="0"/>
          <w:marTop w:val="134"/>
          <w:marBottom w:val="0"/>
          <w:divBdr>
            <w:top w:val="none" w:sz="0" w:space="0" w:color="auto"/>
            <w:left w:val="none" w:sz="0" w:space="0" w:color="auto"/>
            <w:bottom w:val="none" w:sz="0" w:space="0" w:color="auto"/>
            <w:right w:val="none" w:sz="0" w:space="0" w:color="auto"/>
          </w:divBdr>
        </w:div>
        <w:div w:id="1433934288">
          <w:marLeft w:val="806"/>
          <w:marRight w:val="0"/>
          <w:marTop w:val="154"/>
          <w:marBottom w:val="0"/>
          <w:divBdr>
            <w:top w:val="none" w:sz="0" w:space="0" w:color="auto"/>
            <w:left w:val="none" w:sz="0" w:space="0" w:color="auto"/>
            <w:bottom w:val="none" w:sz="0" w:space="0" w:color="auto"/>
            <w:right w:val="none" w:sz="0" w:space="0" w:color="auto"/>
          </w:divBdr>
        </w:div>
        <w:div w:id="1870529176">
          <w:marLeft w:val="1282"/>
          <w:marRight w:val="0"/>
          <w:marTop w:val="134"/>
          <w:marBottom w:val="0"/>
          <w:divBdr>
            <w:top w:val="none" w:sz="0" w:space="0" w:color="auto"/>
            <w:left w:val="none" w:sz="0" w:space="0" w:color="auto"/>
            <w:bottom w:val="none" w:sz="0" w:space="0" w:color="auto"/>
            <w:right w:val="none" w:sz="0" w:space="0" w:color="auto"/>
          </w:divBdr>
        </w:div>
      </w:divsChild>
    </w:div>
    <w:div w:id="1236208981">
      <w:bodyDiv w:val="1"/>
      <w:marLeft w:val="0"/>
      <w:marRight w:val="0"/>
      <w:marTop w:val="0"/>
      <w:marBottom w:val="0"/>
      <w:divBdr>
        <w:top w:val="none" w:sz="0" w:space="0" w:color="auto"/>
        <w:left w:val="none" w:sz="0" w:space="0" w:color="auto"/>
        <w:bottom w:val="none" w:sz="0" w:space="0" w:color="auto"/>
        <w:right w:val="none" w:sz="0" w:space="0" w:color="auto"/>
      </w:divBdr>
    </w:div>
    <w:div w:id="19478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3CE930A-43AC-4300-AE1D-E9FEC7AF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Links>
    <vt:vector size="42" baseType="variant">
      <vt:variant>
        <vt:i4>2031665</vt:i4>
      </vt:variant>
      <vt:variant>
        <vt:i4>38</vt:i4>
      </vt:variant>
      <vt:variant>
        <vt:i4>0</vt:i4>
      </vt:variant>
      <vt:variant>
        <vt:i4>5</vt:i4>
      </vt:variant>
      <vt:variant>
        <vt:lpwstr/>
      </vt:variant>
      <vt:variant>
        <vt:lpwstr>_Toc533457282</vt:lpwstr>
      </vt:variant>
      <vt:variant>
        <vt:i4>2031665</vt:i4>
      </vt:variant>
      <vt:variant>
        <vt:i4>32</vt:i4>
      </vt:variant>
      <vt:variant>
        <vt:i4>0</vt:i4>
      </vt:variant>
      <vt:variant>
        <vt:i4>5</vt:i4>
      </vt:variant>
      <vt:variant>
        <vt:lpwstr/>
      </vt:variant>
      <vt:variant>
        <vt:lpwstr>_Toc533457281</vt:lpwstr>
      </vt:variant>
      <vt:variant>
        <vt:i4>2031665</vt:i4>
      </vt:variant>
      <vt:variant>
        <vt:i4>26</vt:i4>
      </vt:variant>
      <vt:variant>
        <vt:i4>0</vt:i4>
      </vt:variant>
      <vt:variant>
        <vt:i4>5</vt:i4>
      </vt:variant>
      <vt:variant>
        <vt:lpwstr/>
      </vt:variant>
      <vt:variant>
        <vt:lpwstr>_Toc533457280</vt:lpwstr>
      </vt:variant>
      <vt:variant>
        <vt:i4>1048625</vt:i4>
      </vt:variant>
      <vt:variant>
        <vt:i4>20</vt:i4>
      </vt:variant>
      <vt:variant>
        <vt:i4>0</vt:i4>
      </vt:variant>
      <vt:variant>
        <vt:i4>5</vt:i4>
      </vt:variant>
      <vt:variant>
        <vt:lpwstr/>
      </vt:variant>
      <vt:variant>
        <vt:lpwstr>_Toc533457279</vt:lpwstr>
      </vt:variant>
      <vt:variant>
        <vt:i4>1048625</vt:i4>
      </vt:variant>
      <vt:variant>
        <vt:i4>14</vt:i4>
      </vt:variant>
      <vt:variant>
        <vt:i4>0</vt:i4>
      </vt:variant>
      <vt:variant>
        <vt:i4>5</vt:i4>
      </vt:variant>
      <vt:variant>
        <vt:lpwstr/>
      </vt:variant>
      <vt:variant>
        <vt:lpwstr>_Toc533457278</vt:lpwstr>
      </vt:variant>
      <vt:variant>
        <vt:i4>1048625</vt:i4>
      </vt:variant>
      <vt:variant>
        <vt:i4>8</vt:i4>
      </vt:variant>
      <vt:variant>
        <vt:i4>0</vt:i4>
      </vt:variant>
      <vt:variant>
        <vt:i4>5</vt:i4>
      </vt:variant>
      <vt:variant>
        <vt:lpwstr/>
      </vt:variant>
      <vt:variant>
        <vt:lpwstr>_Toc533457277</vt:lpwstr>
      </vt:variant>
      <vt:variant>
        <vt:i4>1048625</vt:i4>
      </vt:variant>
      <vt:variant>
        <vt:i4>2</vt:i4>
      </vt:variant>
      <vt:variant>
        <vt:i4>0</vt:i4>
      </vt:variant>
      <vt:variant>
        <vt:i4>5</vt:i4>
      </vt:variant>
      <vt:variant>
        <vt:lpwstr/>
      </vt:variant>
      <vt:variant>
        <vt:lpwstr>_Toc533457276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carolchiu@itri.org.tw</dc:creator>
  <cp:lastModifiedBy>邱小容</cp:lastModifiedBy>
  <cp:revision>3</cp:revision>
  <cp:lastPrinted>2019-04-08T09:46:00Z</cp:lastPrinted>
  <dcterms:created xsi:type="dcterms:W3CDTF">2019-05-08T02:56:00Z</dcterms:created>
  <dcterms:modified xsi:type="dcterms:W3CDTF">2019-05-08T03:01:00Z</dcterms:modified>
</cp:coreProperties>
</file>